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A9F6E8" w14:textId="7D7FE2CF" w:rsidR="00F62F63" w:rsidRDefault="00F62F63" w:rsidP="00F62F63">
      <w:pPr>
        <w:spacing w:after="0" w:line="360" w:lineRule="auto"/>
        <w:ind w:left="-105"/>
        <w:jc w:val="both"/>
        <w:rPr>
          <w:rFonts w:ascii="Arial" w:eastAsia="SimHei" w:hAnsi="Arial" w:cs="Arial"/>
          <w:b/>
          <w:bCs/>
          <w:sz w:val="24"/>
          <w:szCs w:val="24"/>
          <w:lang w:eastAsia="zh-CN"/>
        </w:rPr>
      </w:pPr>
      <w:r>
        <w:rPr>
          <w:rFonts w:ascii="Arial" w:eastAsia="SimHei" w:hAnsi="Arial" w:cs="Arial" w:hint="eastAsia"/>
          <w:b/>
          <w:bCs/>
          <w:sz w:val="24"/>
          <w:szCs w:val="24"/>
          <w:lang w:eastAsia="zh-CN"/>
        </w:rPr>
        <w:t xml:space="preserve"> </w:t>
      </w:r>
      <w:proofErr w:type="gramStart"/>
      <w:r w:rsidRPr="00F62F63">
        <w:rPr>
          <w:rFonts w:ascii="Arial" w:eastAsia="SimHei" w:hAnsi="Arial" w:cs="Arial"/>
          <w:b/>
          <w:bCs/>
          <w:sz w:val="24"/>
          <w:szCs w:val="24"/>
          <w:lang w:eastAsia="zh-CN"/>
        </w:rPr>
        <w:t>凯柏胶宝</w:t>
      </w:r>
      <w:proofErr w:type="gramEnd"/>
      <w:r w:rsidRPr="00F62F63">
        <w:rPr>
          <w:rFonts w:ascii="Calibri" w:eastAsia="SimHei" w:hAnsi="Calibri" w:cs="Calibri"/>
          <w:b/>
          <w:bCs/>
          <w:sz w:val="24"/>
          <w:szCs w:val="24"/>
          <w:lang w:eastAsia="zh-CN"/>
        </w:rPr>
        <w:t>®</w:t>
      </w:r>
      <w:r w:rsidRPr="00F62F63">
        <w:rPr>
          <w:rFonts w:ascii="Arial" w:eastAsia="SimHei" w:hAnsi="Arial" w:cs="Arial"/>
          <w:b/>
          <w:bCs/>
          <w:sz w:val="24"/>
          <w:szCs w:val="24"/>
          <w:lang w:eastAsia="zh-CN"/>
        </w:rPr>
        <w:t>：透光</w:t>
      </w:r>
      <w:r w:rsidRPr="00F62F63">
        <w:rPr>
          <w:rFonts w:ascii="Arial" w:eastAsia="SimHei" w:hAnsi="Arial" w:cs="Arial"/>
          <w:b/>
          <w:bCs/>
          <w:sz w:val="24"/>
          <w:szCs w:val="24"/>
          <w:lang w:eastAsia="zh-CN"/>
        </w:rPr>
        <w:t>TPE</w:t>
      </w:r>
      <w:r w:rsidRPr="00F62F63">
        <w:rPr>
          <w:rFonts w:ascii="Arial" w:eastAsia="SimHei" w:hAnsi="Arial" w:cs="Arial"/>
          <w:b/>
          <w:bCs/>
          <w:sz w:val="24"/>
          <w:szCs w:val="24"/>
          <w:lang w:eastAsia="zh-CN"/>
        </w:rPr>
        <w:t>系列引领智能电子产品美学设计新趋势</w:t>
      </w:r>
    </w:p>
    <w:p w14:paraId="7331C82D" w14:textId="77777777" w:rsidR="00F62F63" w:rsidRPr="00105B13" w:rsidRDefault="00F62F63" w:rsidP="00F62F63">
      <w:pPr>
        <w:spacing w:after="0" w:line="360" w:lineRule="auto"/>
        <w:ind w:left="-105"/>
        <w:jc w:val="both"/>
        <w:rPr>
          <w:rFonts w:ascii="Arial" w:eastAsia="SimHei" w:hAnsi="Arial" w:cs="Arial"/>
          <w:b/>
          <w:bCs/>
          <w:sz w:val="10"/>
          <w:szCs w:val="10"/>
          <w:lang w:eastAsia="zh-CN"/>
        </w:rPr>
      </w:pPr>
    </w:p>
    <w:p w14:paraId="5B8CC4A4" w14:textId="31ADFEA6" w:rsidR="00F62F63" w:rsidRPr="00BE4FC4" w:rsidRDefault="00F62F63" w:rsidP="00F62F63">
      <w:pPr>
        <w:spacing w:line="360" w:lineRule="auto"/>
        <w:ind w:right="1559"/>
        <w:jc w:val="both"/>
        <w:rPr>
          <w:rFonts w:ascii="Arial" w:eastAsia="SimHei" w:hAnsi="Arial" w:cs="Arial"/>
          <w:sz w:val="20"/>
          <w:szCs w:val="20"/>
          <w:lang w:eastAsia="zh-CN"/>
        </w:rPr>
      </w:pPr>
      <w:r w:rsidRPr="00BE4FC4">
        <w:rPr>
          <w:rFonts w:ascii="Arial" w:eastAsia="SimHei" w:hAnsi="Arial" w:cs="Arial"/>
          <w:sz w:val="20"/>
          <w:szCs w:val="20"/>
          <w:lang w:eastAsia="zh-CN"/>
        </w:rPr>
        <w:t>随着消费者对快速响应、设备整合、互联功能、美学设计及个性化表达的需求不断提升，众多电子品牌正积极推动</w:t>
      </w:r>
      <w:r w:rsidR="00105B13">
        <w:rPr>
          <w:rFonts w:ascii="Arial" w:eastAsia="SimHei" w:hAnsi="Arial" w:cs="Arial" w:hint="eastAsia"/>
          <w:sz w:val="20"/>
          <w:szCs w:val="20"/>
          <w:lang w:eastAsia="zh-CN"/>
        </w:rPr>
        <w:t>着</w:t>
      </w:r>
      <w:r w:rsidRPr="00BE4FC4">
        <w:rPr>
          <w:rFonts w:ascii="Arial" w:eastAsia="SimHei" w:hAnsi="Arial" w:cs="Arial"/>
          <w:sz w:val="20"/>
          <w:szCs w:val="20"/>
          <w:lang w:eastAsia="zh-CN"/>
        </w:rPr>
        <w:t>产品创新，以顺应不断演变的生活方式与功能期望。</w:t>
      </w:r>
      <w:r w:rsidR="00105B13" w:rsidRPr="00105B13">
        <w:rPr>
          <w:rFonts w:ascii="Arial" w:eastAsia="SimHei" w:hAnsi="Arial" w:cs="Arial" w:hint="eastAsia"/>
          <w:sz w:val="20"/>
          <w:szCs w:val="20"/>
          <w:lang w:eastAsia="zh-CN"/>
        </w:rPr>
        <w:t>电子产品正从传统的按钮控制，向更加直观和无缝的交互方式转变。</w:t>
      </w:r>
      <w:r w:rsidRPr="00BE4FC4">
        <w:rPr>
          <w:rFonts w:ascii="Arial" w:eastAsia="SimHei" w:hAnsi="Arial" w:cs="Arial"/>
          <w:sz w:val="20"/>
          <w:szCs w:val="20"/>
          <w:lang w:eastAsia="zh-CN"/>
        </w:rPr>
        <w:t>如今，许多设备已配备触控感应或手势响应界面，并搭载柔和</w:t>
      </w:r>
      <w:r w:rsidR="00105B13">
        <w:rPr>
          <w:rFonts w:ascii="Arial" w:eastAsia="SimHei" w:hAnsi="Arial" w:cs="Arial" w:hint="eastAsia"/>
          <w:sz w:val="20"/>
          <w:szCs w:val="20"/>
          <w:lang w:eastAsia="zh-CN"/>
        </w:rPr>
        <w:t>的</w:t>
      </w:r>
      <w:r w:rsidRPr="00BE4FC4">
        <w:rPr>
          <w:rFonts w:ascii="Arial" w:eastAsia="SimHei" w:hAnsi="Arial" w:cs="Arial"/>
          <w:sz w:val="20"/>
          <w:szCs w:val="20"/>
          <w:lang w:eastAsia="zh-CN"/>
        </w:rPr>
        <w:t>光效设计，以提升暗光环境下的可视性与操作便利性。这一转变不仅优化了用户体验，也彰显了智能设备在人性化设计方面的持续进化。</w:t>
      </w:r>
    </w:p>
    <w:p w14:paraId="47B39BED" w14:textId="1EA25B3B" w:rsidR="00F62F63" w:rsidRPr="00BE4FC4" w:rsidRDefault="00F62F63" w:rsidP="00F62F63">
      <w:pPr>
        <w:spacing w:line="360" w:lineRule="auto"/>
        <w:ind w:right="1559"/>
        <w:jc w:val="both"/>
        <w:rPr>
          <w:rFonts w:ascii="Arial" w:eastAsia="SimHei" w:hAnsi="Arial" w:cs="Arial"/>
          <w:sz w:val="20"/>
          <w:szCs w:val="20"/>
          <w:lang w:eastAsia="zh-CN"/>
        </w:rPr>
      </w:pPr>
      <w:r w:rsidRPr="00F62F63">
        <w:rPr>
          <w:rFonts w:ascii="Arial" w:eastAsia="SimHei" w:hAnsi="Arial" w:cs="Arial"/>
          <w:sz w:val="20"/>
          <w:szCs w:val="20"/>
          <w:lang w:eastAsia="zh-CN"/>
        </w:rPr>
        <w:t>作为全球</w:t>
      </w:r>
      <w:r w:rsidRPr="00BE4FC4">
        <w:rPr>
          <w:rFonts w:ascii="Arial" w:eastAsia="SimHei" w:hAnsi="Arial" w:cs="Arial"/>
          <w:sz w:val="20"/>
          <w:szCs w:val="20"/>
          <w:lang w:eastAsia="zh-CN"/>
        </w:rPr>
        <w:t>知名</w:t>
      </w:r>
      <w:r w:rsidRPr="00F62F63">
        <w:rPr>
          <w:rFonts w:ascii="Arial" w:eastAsia="SimHei" w:hAnsi="Arial" w:cs="Arial"/>
          <w:sz w:val="20"/>
          <w:szCs w:val="20"/>
          <w:lang w:eastAsia="zh-CN"/>
        </w:rPr>
        <w:t>的热塑性弹性体（</w:t>
      </w:r>
      <w:r w:rsidRPr="00F62F63">
        <w:rPr>
          <w:rFonts w:ascii="Arial" w:eastAsia="SimHei" w:hAnsi="Arial" w:cs="Arial"/>
          <w:sz w:val="20"/>
          <w:szCs w:val="20"/>
          <w:lang w:eastAsia="zh-CN"/>
        </w:rPr>
        <w:t>TPE</w:t>
      </w:r>
      <w:r w:rsidRPr="00F62F63">
        <w:rPr>
          <w:rFonts w:ascii="Arial" w:eastAsia="SimHei" w:hAnsi="Arial" w:cs="Arial"/>
          <w:sz w:val="20"/>
          <w:szCs w:val="20"/>
          <w:lang w:eastAsia="zh-CN"/>
        </w:rPr>
        <w:t>）制造商，</w:t>
      </w:r>
      <w:proofErr w:type="gramStart"/>
      <w:r w:rsidRPr="00F62F63">
        <w:rPr>
          <w:rFonts w:ascii="Arial" w:eastAsia="SimHei" w:hAnsi="Arial" w:cs="Arial"/>
          <w:sz w:val="20"/>
          <w:szCs w:val="20"/>
          <w:lang w:eastAsia="zh-CN"/>
        </w:rPr>
        <w:t>凯柏胶宝</w:t>
      </w:r>
      <w:proofErr w:type="gramEnd"/>
      <w:r w:rsidRPr="00F62F63">
        <w:rPr>
          <w:rFonts w:ascii="Calibri" w:eastAsia="SimHei" w:hAnsi="Calibri" w:cs="Calibri"/>
          <w:sz w:val="20"/>
          <w:szCs w:val="20"/>
          <w:lang w:eastAsia="zh-CN"/>
        </w:rPr>
        <w:t>®</w:t>
      </w:r>
      <w:r w:rsidR="00105B13">
        <w:rPr>
          <w:rFonts w:ascii="Arial" w:eastAsia="SimHei" w:hAnsi="Arial" w:cs="Arial" w:hint="eastAsia"/>
          <w:sz w:val="20"/>
          <w:szCs w:val="20"/>
          <w:lang w:eastAsia="zh-CN"/>
        </w:rPr>
        <w:t xml:space="preserve"> </w:t>
      </w:r>
      <w:r w:rsidRPr="00F62F63">
        <w:rPr>
          <w:rFonts w:ascii="Arial" w:eastAsia="SimHei" w:hAnsi="Arial" w:cs="Arial"/>
          <w:sz w:val="20"/>
          <w:szCs w:val="20"/>
          <w:lang w:eastAsia="zh-CN"/>
        </w:rPr>
        <w:t>持续为各行业提供兼具柔韧性、耐久性与设计灵活性的高性能</w:t>
      </w:r>
      <w:r w:rsidRPr="00F62F63">
        <w:rPr>
          <w:rFonts w:ascii="Arial" w:eastAsia="SimHei" w:hAnsi="Arial" w:cs="Arial"/>
          <w:sz w:val="20"/>
          <w:szCs w:val="20"/>
          <w:lang w:eastAsia="zh-CN"/>
        </w:rPr>
        <w:t>TPE</w:t>
      </w:r>
      <w:r w:rsidRPr="00F62F63">
        <w:rPr>
          <w:rFonts w:ascii="Arial" w:eastAsia="SimHei" w:hAnsi="Arial" w:cs="Arial"/>
          <w:sz w:val="20"/>
          <w:szCs w:val="20"/>
          <w:lang w:eastAsia="zh-CN"/>
        </w:rPr>
        <w:t>材料，以满足新一代电子产</w:t>
      </w:r>
      <w:r w:rsidRPr="0077456A">
        <w:rPr>
          <w:rFonts w:ascii="Arial" w:eastAsia="SimHei" w:hAnsi="Arial" w:cs="Arial"/>
          <w:sz w:val="20"/>
          <w:szCs w:val="20"/>
          <w:lang w:eastAsia="zh-CN"/>
        </w:rPr>
        <w:t>品不断升级的技术与美学需求。其中，</w:t>
      </w:r>
      <w:r w:rsidR="0077456A" w:rsidRPr="0077456A">
        <w:rPr>
          <w:rFonts w:ascii="Arial" w:eastAsia="SimHei" w:hAnsi="Arial" w:cs="Arial"/>
          <w:sz w:val="20"/>
          <w:szCs w:val="20"/>
          <w:lang w:eastAsia="zh-CN"/>
        </w:rPr>
        <w:fldChar w:fldCharType="begin"/>
      </w:r>
      <w:r w:rsidR="0077456A" w:rsidRPr="0077456A">
        <w:rPr>
          <w:rFonts w:ascii="Arial" w:eastAsia="SimHei" w:hAnsi="Arial" w:cs="Arial"/>
          <w:sz w:val="20"/>
          <w:szCs w:val="20"/>
          <w:lang w:eastAsia="zh-CN"/>
        </w:rPr>
        <w:instrText>HYPERLINK "https://www.kraiburg-tpe.cn/zh-hans/%E9%80%82%E7%94%A8%E4%BA%8E%E6%99%BA%E8%83%BD%E7%94%B5%E5%AD%90%E4%BA%A7%E5%93%81%E5%92%8C%E6%B1%BD%E8%BD%A6%E5%86%85%E9%A5%B0%E5%BA%94%E7%94%A8%E7%9A%84%E9%80%8F%E5%85%89-TPE-%E8%A7%A3%E5%86%B3%E6%96%B9%E6%A1%88"</w:instrText>
      </w:r>
      <w:r w:rsidR="0077456A" w:rsidRPr="0077456A">
        <w:rPr>
          <w:rFonts w:ascii="Arial" w:eastAsia="SimHei" w:hAnsi="Arial" w:cs="Arial"/>
          <w:sz w:val="20"/>
          <w:szCs w:val="20"/>
          <w:lang w:eastAsia="zh-CN"/>
        </w:rPr>
      </w:r>
      <w:r w:rsidR="0077456A" w:rsidRPr="0077456A">
        <w:rPr>
          <w:rFonts w:ascii="Arial" w:eastAsia="SimHei" w:hAnsi="Arial" w:cs="Arial"/>
          <w:sz w:val="20"/>
          <w:szCs w:val="20"/>
          <w:lang w:eastAsia="zh-CN"/>
        </w:rPr>
        <w:fldChar w:fldCharType="separate"/>
      </w:r>
      <w:r w:rsidRPr="0077456A">
        <w:rPr>
          <w:rStyle w:val="Hyperlink"/>
          <w:rFonts w:ascii="Arial" w:eastAsia="SimHei" w:hAnsi="Arial" w:cs="Arial"/>
          <w:sz w:val="20"/>
          <w:szCs w:val="20"/>
          <w:lang w:eastAsia="zh-CN"/>
        </w:rPr>
        <w:t>透光</w:t>
      </w:r>
      <w:r w:rsidRPr="0077456A">
        <w:rPr>
          <w:rStyle w:val="Hyperlink"/>
          <w:rFonts w:ascii="Arial" w:eastAsia="SimHei" w:hAnsi="Arial" w:cs="Arial"/>
          <w:sz w:val="20"/>
          <w:szCs w:val="20"/>
          <w:lang w:eastAsia="zh-CN"/>
        </w:rPr>
        <w:t>TPE</w:t>
      </w:r>
      <w:r w:rsidRPr="0077456A">
        <w:rPr>
          <w:rStyle w:val="Hyperlink"/>
          <w:rFonts w:ascii="Arial" w:eastAsia="SimHei" w:hAnsi="Arial" w:cs="Arial"/>
          <w:sz w:val="20"/>
          <w:szCs w:val="20"/>
          <w:lang w:eastAsia="zh-CN"/>
        </w:rPr>
        <w:t>系列</w:t>
      </w:r>
      <w:r w:rsidR="0077456A" w:rsidRPr="0077456A">
        <w:rPr>
          <w:rFonts w:ascii="Arial" w:eastAsia="SimHei" w:hAnsi="Arial" w:cs="Arial"/>
          <w:sz w:val="20"/>
          <w:szCs w:val="20"/>
          <w:lang w:eastAsia="zh-CN"/>
        </w:rPr>
        <w:fldChar w:fldCharType="end"/>
      </w:r>
      <w:r w:rsidRPr="0077456A">
        <w:rPr>
          <w:rFonts w:ascii="Arial" w:eastAsia="SimHei" w:hAnsi="Arial" w:cs="Arial"/>
          <w:sz w:val="20"/>
          <w:szCs w:val="20"/>
          <w:lang w:eastAsia="zh-CN"/>
        </w:rPr>
        <w:t>更进一步拓展了产品设</w:t>
      </w:r>
      <w:r w:rsidRPr="00F62F63">
        <w:rPr>
          <w:rFonts w:ascii="Arial" w:eastAsia="SimHei" w:hAnsi="Arial" w:cs="Arial"/>
          <w:sz w:val="20"/>
          <w:szCs w:val="20"/>
          <w:lang w:eastAsia="zh-CN"/>
        </w:rPr>
        <w:t>计的可能性，赋予电子组件出色的透光性能，助力打造集视觉美感与功能性于一体的智能电子</w:t>
      </w:r>
      <w:r w:rsidR="00A80509">
        <w:rPr>
          <w:rFonts w:ascii="Arial" w:eastAsia="SimHei" w:hAnsi="Arial" w:cs="Arial" w:hint="eastAsia"/>
          <w:sz w:val="20"/>
          <w:szCs w:val="20"/>
          <w:lang w:eastAsia="zh-CN"/>
        </w:rPr>
        <w:t>产品</w:t>
      </w:r>
      <w:r w:rsidRPr="00F62F63">
        <w:rPr>
          <w:rFonts w:ascii="Arial" w:eastAsia="SimHei" w:hAnsi="Arial" w:cs="Arial"/>
          <w:sz w:val="20"/>
          <w:szCs w:val="20"/>
          <w:lang w:eastAsia="zh-CN"/>
        </w:rPr>
        <w:t>解决方案。</w:t>
      </w:r>
    </w:p>
    <w:p w14:paraId="37B9F4A9" w14:textId="77777777" w:rsidR="00E56559" w:rsidRPr="00BE4FC4" w:rsidRDefault="00E56559" w:rsidP="008D1FD3">
      <w:pPr>
        <w:spacing w:line="360" w:lineRule="auto"/>
        <w:ind w:right="1559"/>
        <w:jc w:val="both"/>
        <w:rPr>
          <w:rFonts w:ascii="Arial" w:eastAsia="SimHei" w:hAnsi="Arial" w:cs="Arial"/>
          <w:sz w:val="6"/>
          <w:szCs w:val="6"/>
          <w:lang w:eastAsia="zh-CN"/>
        </w:rPr>
      </w:pPr>
    </w:p>
    <w:p w14:paraId="6E31A9A7" w14:textId="77777777" w:rsidR="00B2345E" w:rsidRPr="00BE4FC4" w:rsidRDefault="00B2345E" w:rsidP="00B2345E">
      <w:pPr>
        <w:rPr>
          <w:rFonts w:ascii="Arial" w:eastAsia="SimHei" w:hAnsi="Arial" w:cs="Arial"/>
          <w:b/>
          <w:bCs/>
          <w:sz w:val="20"/>
          <w:szCs w:val="20"/>
          <w:lang w:eastAsia="zh-CN"/>
        </w:rPr>
      </w:pPr>
      <w:r w:rsidRPr="00BE4FC4">
        <w:rPr>
          <w:rFonts w:ascii="Arial" w:eastAsia="SimHei" w:hAnsi="Arial" w:cs="Arial"/>
          <w:b/>
          <w:bCs/>
          <w:sz w:val="20"/>
          <w:szCs w:val="20"/>
          <w:lang w:eastAsia="zh-CN"/>
        </w:rPr>
        <w:t>提升用户体验与智能电子产品透光性能的</w:t>
      </w:r>
      <w:r w:rsidRPr="00BE4FC4">
        <w:rPr>
          <w:rFonts w:ascii="Arial" w:eastAsia="SimHei" w:hAnsi="Arial" w:cs="Arial"/>
          <w:b/>
          <w:bCs/>
          <w:sz w:val="20"/>
          <w:szCs w:val="20"/>
          <w:lang w:eastAsia="zh-CN"/>
        </w:rPr>
        <w:t>TPE</w:t>
      </w:r>
      <w:r w:rsidRPr="00BE4FC4">
        <w:rPr>
          <w:rFonts w:ascii="Arial" w:eastAsia="SimHei" w:hAnsi="Arial" w:cs="Arial"/>
          <w:b/>
          <w:bCs/>
          <w:sz w:val="20"/>
          <w:szCs w:val="20"/>
          <w:lang w:eastAsia="zh-CN"/>
        </w:rPr>
        <w:t>材料</w:t>
      </w:r>
    </w:p>
    <w:p w14:paraId="3D93F819" w14:textId="5B9E630C" w:rsidR="00F62F63" w:rsidRPr="00BE4FC4" w:rsidRDefault="00F62F63" w:rsidP="008D1FD3">
      <w:pPr>
        <w:spacing w:line="360" w:lineRule="auto"/>
        <w:ind w:right="1559"/>
        <w:jc w:val="both"/>
        <w:rPr>
          <w:rFonts w:ascii="Arial" w:eastAsia="SimHei" w:hAnsi="Arial" w:cs="Arial"/>
          <w:sz w:val="20"/>
          <w:szCs w:val="20"/>
          <w:lang w:eastAsia="zh-CN"/>
        </w:rPr>
      </w:pPr>
      <w:proofErr w:type="gramStart"/>
      <w:r w:rsidRPr="00F62F63">
        <w:rPr>
          <w:rFonts w:ascii="Arial" w:eastAsia="SimHei" w:hAnsi="Arial" w:cs="Arial"/>
          <w:sz w:val="20"/>
          <w:szCs w:val="20"/>
          <w:lang w:eastAsia="zh-CN"/>
        </w:rPr>
        <w:t>凯柏胶宝</w:t>
      </w:r>
      <w:proofErr w:type="gramEnd"/>
      <w:r w:rsidRPr="00F62F63">
        <w:rPr>
          <w:rFonts w:ascii="Calibri" w:eastAsia="SimHei" w:hAnsi="Calibri" w:cs="Calibri"/>
          <w:sz w:val="20"/>
          <w:szCs w:val="20"/>
          <w:lang w:eastAsia="zh-CN"/>
        </w:rPr>
        <w:t>®</w:t>
      </w:r>
      <w:r w:rsidR="00A80509">
        <w:rPr>
          <w:rFonts w:ascii="SimHei" w:eastAsia="SimHei" w:hAnsi="SimHei" w:cs="Arial" w:hint="eastAsia"/>
          <w:sz w:val="20"/>
          <w:szCs w:val="20"/>
          <w:lang w:eastAsia="zh-CN"/>
        </w:rPr>
        <w:t xml:space="preserve"> </w:t>
      </w:r>
      <w:r w:rsidR="00A80509">
        <w:rPr>
          <w:rFonts w:ascii="Arial" w:eastAsia="SimHei" w:hAnsi="Arial" w:cs="Arial" w:hint="eastAsia"/>
          <w:sz w:val="20"/>
          <w:szCs w:val="20"/>
          <w:lang w:eastAsia="zh-CN"/>
        </w:rPr>
        <w:t>的</w:t>
      </w:r>
      <w:r w:rsidRPr="00F62F63">
        <w:rPr>
          <w:rFonts w:ascii="Arial" w:eastAsia="SimHei" w:hAnsi="Arial" w:cs="Arial"/>
          <w:sz w:val="20"/>
          <w:szCs w:val="20"/>
          <w:lang w:eastAsia="zh-CN"/>
        </w:rPr>
        <w:t>透光</w:t>
      </w:r>
      <w:r w:rsidRPr="00F62F63">
        <w:rPr>
          <w:rFonts w:ascii="Arial" w:eastAsia="SimHei" w:hAnsi="Arial" w:cs="Arial"/>
          <w:sz w:val="20"/>
          <w:szCs w:val="20"/>
          <w:lang w:eastAsia="zh-CN"/>
        </w:rPr>
        <w:t>TPE</w:t>
      </w:r>
      <w:r w:rsidRPr="00F62F63">
        <w:rPr>
          <w:rFonts w:ascii="Arial" w:eastAsia="SimHei" w:hAnsi="Arial" w:cs="Arial"/>
          <w:sz w:val="20"/>
          <w:szCs w:val="20"/>
          <w:lang w:eastAsia="zh-CN"/>
        </w:rPr>
        <w:t>系列广泛应用于智能电子设备</w:t>
      </w:r>
      <w:r w:rsidR="00A80509">
        <w:rPr>
          <w:rFonts w:ascii="Arial" w:eastAsia="SimHei" w:hAnsi="Arial" w:cs="Arial" w:hint="eastAsia"/>
          <w:sz w:val="20"/>
          <w:szCs w:val="20"/>
          <w:lang w:eastAsia="zh-CN"/>
        </w:rPr>
        <w:t>当</w:t>
      </w:r>
      <w:r w:rsidRPr="00F62F63">
        <w:rPr>
          <w:rFonts w:ascii="Arial" w:eastAsia="SimHei" w:hAnsi="Arial" w:cs="Arial"/>
          <w:sz w:val="20"/>
          <w:szCs w:val="20"/>
          <w:lang w:eastAsia="zh-CN"/>
        </w:rPr>
        <w:t>中，兼顾视觉呈现与美学功能，有效提升整体用户体验。</w:t>
      </w:r>
      <w:r w:rsidR="002F3C0C" w:rsidRPr="002F3C0C">
        <w:rPr>
          <w:rFonts w:ascii="Arial" w:eastAsia="SimHei" w:hAnsi="Arial" w:cs="Arial" w:hint="eastAsia"/>
          <w:sz w:val="20"/>
          <w:szCs w:val="20"/>
          <w:lang w:eastAsia="zh-CN"/>
        </w:rPr>
        <w:t>该系列支持光线穿透外壳或腕带，助力打</w:t>
      </w:r>
      <w:r w:rsidR="002F3C0C" w:rsidRPr="0077456A">
        <w:rPr>
          <w:rFonts w:ascii="Arial" w:eastAsia="SimHei" w:hAnsi="Arial" w:cs="Arial" w:hint="eastAsia"/>
          <w:sz w:val="20"/>
          <w:szCs w:val="20"/>
          <w:lang w:eastAsia="zh-CN"/>
        </w:rPr>
        <w:t>造一体化且简洁大方的产品外观设计</w:t>
      </w:r>
      <w:r w:rsidRPr="0077456A">
        <w:rPr>
          <w:rFonts w:ascii="Arial" w:eastAsia="SimHei" w:hAnsi="Arial" w:cs="Arial"/>
          <w:sz w:val="20"/>
          <w:szCs w:val="20"/>
          <w:lang w:eastAsia="zh-CN"/>
        </w:rPr>
        <w:t>。在遥控器、智能音箱、</w:t>
      </w:r>
      <w:hyperlink r:id="rId11" w:history="1">
        <w:r w:rsidRPr="0077456A">
          <w:rPr>
            <w:rStyle w:val="Hyperlink"/>
            <w:rFonts w:ascii="Arial" w:eastAsia="SimHei" w:hAnsi="Arial" w:cs="Arial"/>
            <w:sz w:val="20"/>
            <w:szCs w:val="20"/>
            <w:lang w:eastAsia="zh-CN"/>
          </w:rPr>
          <w:t>虚拟现实设备</w:t>
        </w:r>
      </w:hyperlink>
      <w:r w:rsidRPr="0077456A">
        <w:rPr>
          <w:rFonts w:ascii="Arial" w:eastAsia="SimHei" w:hAnsi="Arial" w:cs="Arial"/>
          <w:sz w:val="20"/>
          <w:szCs w:val="20"/>
          <w:lang w:eastAsia="zh-CN"/>
        </w:rPr>
        <w:t>及</w:t>
      </w:r>
      <w:r w:rsidRPr="00F62F63">
        <w:rPr>
          <w:rFonts w:ascii="Arial" w:eastAsia="SimHei" w:hAnsi="Arial" w:cs="Arial"/>
          <w:sz w:val="20"/>
          <w:szCs w:val="20"/>
          <w:lang w:eastAsia="zh-CN"/>
        </w:rPr>
        <w:t>游戏主机等消费电子领域，</w:t>
      </w:r>
      <w:r w:rsidR="00C11E60">
        <w:rPr>
          <w:rFonts w:ascii="Arial" w:eastAsia="SimHei" w:hAnsi="Arial" w:cs="Arial" w:hint="eastAsia"/>
          <w:sz w:val="20"/>
          <w:szCs w:val="20"/>
          <w:lang w:eastAsia="zh-CN"/>
        </w:rPr>
        <w:t>该</w:t>
      </w:r>
      <w:r w:rsidR="002F3C0C">
        <w:rPr>
          <w:rFonts w:ascii="Arial" w:eastAsia="SimHei" w:hAnsi="Arial" w:cs="Arial" w:hint="eastAsia"/>
          <w:sz w:val="20"/>
          <w:szCs w:val="20"/>
          <w:lang w:eastAsia="zh-CN"/>
        </w:rPr>
        <w:t>系列</w:t>
      </w:r>
      <w:r w:rsidRPr="00F62F63">
        <w:rPr>
          <w:rFonts w:ascii="Arial" w:eastAsia="SimHei" w:hAnsi="Arial" w:cs="Arial"/>
          <w:sz w:val="20"/>
          <w:szCs w:val="20"/>
          <w:lang w:eastAsia="zh-CN"/>
        </w:rPr>
        <w:t>适用于触控界面、软性按键或边缘灯</w:t>
      </w:r>
      <w:proofErr w:type="gramStart"/>
      <w:r w:rsidRPr="00F62F63">
        <w:rPr>
          <w:rFonts w:ascii="Arial" w:eastAsia="SimHei" w:hAnsi="Arial" w:cs="Arial"/>
          <w:sz w:val="20"/>
          <w:szCs w:val="20"/>
          <w:lang w:eastAsia="zh-CN"/>
        </w:rPr>
        <w:t>效区</w:t>
      </w:r>
      <w:proofErr w:type="gramEnd"/>
      <w:r w:rsidRPr="00F62F63">
        <w:rPr>
          <w:rFonts w:ascii="Arial" w:eastAsia="SimHei" w:hAnsi="Arial" w:cs="Arial"/>
          <w:sz w:val="20"/>
          <w:szCs w:val="20"/>
          <w:lang w:eastAsia="zh-CN"/>
        </w:rPr>
        <w:t>域，为产品营造柔和光效，提升互动性与触感舒适度。智能家居设备亦可借助透光</w:t>
      </w:r>
      <w:r w:rsidRPr="00F62F63">
        <w:rPr>
          <w:rFonts w:ascii="Arial" w:eastAsia="SimHei" w:hAnsi="Arial" w:cs="Arial"/>
          <w:sz w:val="20"/>
          <w:szCs w:val="20"/>
          <w:lang w:eastAsia="zh-CN"/>
        </w:rPr>
        <w:t>TPE</w:t>
      </w:r>
      <w:r w:rsidR="002F3C0C">
        <w:rPr>
          <w:rFonts w:ascii="Arial" w:eastAsia="SimHei" w:hAnsi="Arial" w:cs="Arial" w:hint="eastAsia"/>
          <w:sz w:val="20"/>
          <w:szCs w:val="20"/>
          <w:lang w:eastAsia="zh-CN"/>
        </w:rPr>
        <w:t>系列</w:t>
      </w:r>
      <w:r w:rsidRPr="00F62F63">
        <w:rPr>
          <w:rFonts w:ascii="Arial" w:eastAsia="SimHei" w:hAnsi="Arial" w:cs="Arial"/>
          <w:sz w:val="20"/>
          <w:szCs w:val="20"/>
          <w:lang w:eastAsia="zh-CN"/>
        </w:rPr>
        <w:t>实现发光</w:t>
      </w:r>
      <w:r w:rsidR="002F3C0C">
        <w:rPr>
          <w:rFonts w:ascii="Arial" w:eastAsia="SimHei" w:hAnsi="Arial" w:cs="Arial" w:hint="eastAsia"/>
          <w:sz w:val="20"/>
          <w:szCs w:val="20"/>
          <w:lang w:eastAsia="zh-CN"/>
        </w:rPr>
        <w:t>的</w:t>
      </w:r>
      <w:r w:rsidRPr="00F62F63">
        <w:rPr>
          <w:rFonts w:ascii="Arial" w:eastAsia="SimHei" w:hAnsi="Arial" w:cs="Arial"/>
          <w:sz w:val="20"/>
          <w:szCs w:val="20"/>
          <w:lang w:eastAsia="zh-CN"/>
        </w:rPr>
        <w:t>边框或背光图标，用于显示设备状态或用户操作反馈；而在移动配件如充电器、耳机盒、保护壳等产品中，该系列则可打造发光</w:t>
      </w:r>
      <w:r w:rsidR="002F3C0C">
        <w:rPr>
          <w:rFonts w:ascii="Arial" w:eastAsia="SimHei" w:hAnsi="Arial" w:cs="Arial" w:hint="eastAsia"/>
          <w:sz w:val="20"/>
          <w:szCs w:val="20"/>
          <w:lang w:eastAsia="zh-CN"/>
        </w:rPr>
        <w:t>标志</w:t>
      </w:r>
      <w:r w:rsidRPr="00F62F63">
        <w:rPr>
          <w:rFonts w:ascii="Arial" w:eastAsia="SimHei" w:hAnsi="Arial" w:cs="Arial"/>
          <w:sz w:val="20"/>
          <w:szCs w:val="20"/>
          <w:lang w:eastAsia="zh-CN"/>
        </w:rPr>
        <w:t>、状态指示灯或可定制的</w:t>
      </w:r>
      <w:r w:rsidRPr="00F62F63">
        <w:rPr>
          <w:rFonts w:ascii="Arial" w:eastAsia="SimHei" w:hAnsi="Arial" w:cs="Arial"/>
          <w:sz w:val="20"/>
          <w:szCs w:val="20"/>
          <w:lang w:eastAsia="zh-CN"/>
        </w:rPr>
        <w:t>RGB</w:t>
      </w:r>
      <w:r w:rsidRPr="00F62F63">
        <w:rPr>
          <w:rFonts w:ascii="Arial" w:eastAsia="SimHei" w:hAnsi="Arial" w:cs="Arial"/>
          <w:sz w:val="20"/>
          <w:szCs w:val="20"/>
          <w:lang w:eastAsia="zh-CN"/>
        </w:rPr>
        <w:t>灯效，增强产品辨识度与科技感。</w:t>
      </w:r>
    </w:p>
    <w:p w14:paraId="5E76EB0E" w14:textId="3EBBA589" w:rsidR="00506E3C" w:rsidRPr="00BE4FC4" w:rsidRDefault="00C11E60" w:rsidP="008D1FD3">
      <w:pPr>
        <w:spacing w:line="360" w:lineRule="auto"/>
        <w:ind w:right="1559"/>
        <w:jc w:val="both"/>
        <w:rPr>
          <w:rFonts w:ascii="Arial" w:eastAsia="SimHei" w:hAnsi="Arial" w:cs="Arial"/>
          <w:sz w:val="20"/>
          <w:szCs w:val="20"/>
          <w:lang w:eastAsia="zh-CN"/>
        </w:rPr>
      </w:pPr>
      <w:r w:rsidRPr="0077456A">
        <w:rPr>
          <w:rFonts w:ascii="Arial" w:eastAsia="SimHei" w:hAnsi="Arial" w:cs="Arial" w:hint="eastAsia"/>
          <w:sz w:val="20"/>
          <w:szCs w:val="20"/>
          <w:lang w:eastAsia="zh-CN"/>
        </w:rPr>
        <w:t>该</w:t>
      </w:r>
      <w:r w:rsidRPr="0077456A">
        <w:rPr>
          <w:rFonts w:ascii="Arial" w:eastAsia="SimHei" w:hAnsi="Arial" w:cs="Arial" w:hint="eastAsia"/>
          <w:sz w:val="20"/>
          <w:szCs w:val="20"/>
          <w:lang w:eastAsia="zh-CN"/>
        </w:rPr>
        <w:t>TPE</w:t>
      </w:r>
      <w:r w:rsidRPr="0077456A">
        <w:rPr>
          <w:rFonts w:ascii="Arial" w:eastAsia="SimHei" w:hAnsi="Arial" w:cs="Arial" w:hint="eastAsia"/>
          <w:sz w:val="20"/>
          <w:szCs w:val="20"/>
          <w:lang w:eastAsia="zh-CN"/>
        </w:rPr>
        <w:t>材料</w:t>
      </w:r>
      <w:r w:rsidR="00B2345E" w:rsidRPr="0077456A">
        <w:rPr>
          <w:rFonts w:ascii="Arial" w:eastAsia="SimHei" w:hAnsi="Arial" w:cs="Arial"/>
          <w:sz w:val="20"/>
          <w:szCs w:val="20"/>
          <w:lang w:eastAsia="zh-CN"/>
        </w:rPr>
        <w:t>凭借卓越的透光性能提升</w:t>
      </w:r>
      <w:hyperlink r:id="rId12" w:history="1">
        <w:r w:rsidR="00B2345E" w:rsidRPr="0077456A">
          <w:rPr>
            <w:rStyle w:val="Hyperlink"/>
            <w:rFonts w:ascii="Arial" w:eastAsia="SimHei" w:hAnsi="Arial" w:cs="Arial"/>
            <w:sz w:val="20"/>
            <w:szCs w:val="20"/>
            <w:lang w:eastAsia="zh-CN"/>
          </w:rPr>
          <w:t>智能设备和电子元件</w:t>
        </w:r>
      </w:hyperlink>
      <w:r w:rsidR="00B2345E" w:rsidRPr="0077456A">
        <w:rPr>
          <w:rFonts w:ascii="Arial" w:eastAsia="SimHei" w:hAnsi="Arial" w:cs="Arial"/>
          <w:sz w:val="20"/>
          <w:szCs w:val="20"/>
          <w:lang w:eastAsia="zh-CN"/>
        </w:rPr>
        <w:t>（如智能手表、智</w:t>
      </w:r>
      <w:r w:rsidR="00B2345E" w:rsidRPr="00BE4FC4">
        <w:rPr>
          <w:rFonts w:ascii="Arial" w:eastAsia="SimHei" w:hAnsi="Arial" w:cs="Arial"/>
          <w:sz w:val="20"/>
          <w:szCs w:val="20"/>
          <w:lang w:eastAsia="zh-CN"/>
        </w:rPr>
        <w:t>能手机及智能助手等）的照明效果，实现功能与美学的完美结合。该系列不仅密度为</w:t>
      </w:r>
      <w:r w:rsidR="00B2345E" w:rsidRPr="00BE4FC4">
        <w:rPr>
          <w:rFonts w:ascii="Arial" w:eastAsia="SimHei" w:hAnsi="Arial" w:cs="Arial"/>
          <w:sz w:val="20"/>
          <w:szCs w:val="20"/>
          <w:lang w:eastAsia="zh-CN"/>
        </w:rPr>
        <w:t>0.89±0.03</w:t>
      </w:r>
      <w:r w:rsidR="00B2345E" w:rsidRPr="00BE4FC4">
        <w:rPr>
          <w:rFonts w:ascii="Arial" w:eastAsia="SimHei" w:hAnsi="Arial" w:cs="Arial"/>
          <w:sz w:val="20"/>
          <w:szCs w:val="20"/>
          <w:lang w:eastAsia="zh-CN"/>
        </w:rPr>
        <w:t>克</w:t>
      </w:r>
      <w:r w:rsidR="00B2345E" w:rsidRPr="00BE4FC4">
        <w:rPr>
          <w:rFonts w:ascii="Arial" w:eastAsia="SimHei" w:hAnsi="Arial" w:cs="Arial"/>
          <w:sz w:val="20"/>
          <w:szCs w:val="20"/>
          <w:lang w:eastAsia="zh-CN"/>
        </w:rPr>
        <w:t>/</w:t>
      </w:r>
      <w:r w:rsidR="00B2345E" w:rsidRPr="00BE4FC4">
        <w:rPr>
          <w:rFonts w:ascii="Arial" w:eastAsia="SimHei" w:hAnsi="Arial" w:cs="Arial"/>
          <w:sz w:val="20"/>
          <w:szCs w:val="20"/>
          <w:lang w:eastAsia="zh-CN"/>
        </w:rPr>
        <w:t>立方厘米，硬度为</w:t>
      </w:r>
      <w:r w:rsidR="00B2345E" w:rsidRPr="00BE4FC4">
        <w:rPr>
          <w:rFonts w:ascii="Arial" w:eastAsia="SimHei" w:hAnsi="Arial" w:cs="Arial"/>
          <w:sz w:val="20"/>
          <w:szCs w:val="20"/>
          <w:lang w:eastAsia="zh-CN"/>
        </w:rPr>
        <w:t>60±5</w:t>
      </w:r>
      <w:r w:rsidR="00B2345E" w:rsidRPr="00BE4FC4">
        <w:rPr>
          <w:rFonts w:ascii="Arial" w:eastAsia="SimHei" w:hAnsi="Arial" w:cs="Arial"/>
          <w:sz w:val="20"/>
          <w:szCs w:val="20"/>
          <w:lang w:eastAsia="zh-CN"/>
        </w:rPr>
        <w:t>邵氏</w:t>
      </w:r>
      <w:r w:rsidR="00B2345E" w:rsidRPr="00BE4FC4">
        <w:rPr>
          <w:rFonts w:ascii="Arial" w:eastAsia="SimHei" w:hAnsi="Arial" w:cs="Arial"/>
          <w:sz w:val="20"/>
          <w:szCs w:val="20"/>
          <w:lang w:eastAsia="zh-CN"/>
        </w:rPr>
        <w:t>A</w:t>
      </w:r>
      <w:r w:rsidR="00B2345E" w:rsidRPr="00BE4FC4">
        <w:rPr>
          <w:rFonts w:ascii="Arial" w:eastAsia="SimHei" w:hAnsi="Arial" w:cs="Arial"/>
          <w:sz w:val="20"/>
          <w:szCs w:val="20"/>
          <w:lang w:eastAsia="zh-CN"/>
        </w:rPr>
        <w:t>，还具备</w:t>
      </w:r>
      <w:r w:rsidR="00B2345E" w:rsidRPr="00BE4FC4">
        <w:rPr>
          <w:rFonts w:ascii="Arial" w:eastAsia="SimHei" w:hAnsi="Arial" w:cs="Arial"/>
          <w:sz w:val="20"/>
          <w:szCs w:val="20"/>
          <w:lang w:eastAsia="zh-CN"/>
        </w:rPr>
        <w:t>10</w:t>
      </w:r>
      <w:r w:rsidR="00B2345E" w:rsidRPr="00BE4FC4">
        <w:rPr>
          <w:rFonts w:ascii="Arial" w:eastAsia="SimHei" w:hAnsi="Arial" w:cs="Arial"/>
          <w:sz w:val="20"/>
          <w:szCs w:val="20"/>
          <w:lang w:eastAsia="zh-CN"/>
        </w:rPr>
        <w:t>兆帕的拉伸强度和</w:t>
      </w:r>
      <w:r w:rsidR="00B2345E" w:rsidRPr="00BE4FC4">
        <w:rPr>
          <w:rFonts w:ascii="Arial" w:eastAsia="SimHei" w:hAnsi="Arial" w:cs="Arial"/>
          <w:sz w:val="20"/>
          <w:szCs w:val="20"/>
          <w:lang w:eastAsia="zh-CN"/>
        </w:rPr>
        <w:t>700%</w:t>
      </w:r>
      <w:r w:rsidR="00B2345E" w:rsidRPr="00BE4FC4">
        <w:rPr>
          <w:rFonts w:ascii="Arial" w:eastAsia="SimHei" w:hAnsi="Arial" w:cs="Arial"/>
          <w:sz w:val="20"/>
          <w:szCs w:val="20"/>
          <w:lang w:eastAsia="zh-CN"/>
        </w:rPr>
        <w:t>的断裂伸长率，展现出优异的物理机械性能。此外，</w:t>
      </w:r>
      <w:r w:rsidR="0027592F">
        <w:rPr>
          <w:rFonts w:ascii="Arial" w:eastAsia="SimHei" w:hAnsi="Arial" w:cs="Arial" w:hint="eastAsia"/>
          <w:sz w:val="20"/>
          <w:szCs w:val="20"/>
          <w:lang w:eastAsia="zh-CN"/>
        </w:rPr>
        <w:t>该系列</w:t>
      </w:r>
      <w:r w:rsidR="00B2345E" w:rsidRPr="00BE4FC4">
        <w:rPr>
          <w:rFonts w:ascii="Arial" w:eastAsia="SimHei" w:hAnsi="Arial" w:cs="Arial"/>
          <w:sz w:val="20"/>
          <w:szCs w:val="20"/>
          <w:lang w:eastAsia="zh-CN"/>
        </w:rPr>
        <w:t>对聚</w:t>
      </w:r>
      <w:r w:rsidR="00B2345E" w:rsidRPr="00BE4FC4">
        <w:rPr>
          <w:rFonts w:ascii="Arial" w:eastAsia="SimHei" w:hAnsi="Arial" w:cs="Arial"/>
          <w:sz w:val="20"/>
          <w:szCs w:val="20"/>
          <w:lang w:eastAsia="zh-CN"/>
        </w:rPr>
        <w:lastRenderedPageBreak/>
        <w:t>丙烯（</w:t>
      </w:r>
      <w:r w:rsidR="00B2345E" w:rsidRPr="00BE4FC4">
        <w:rPr>
          <w:rFonts w:ascii="Arial" w:eastAsia="SimHei" w:hAnsi="Arial" w:cs="Arial"/>
          <w:sz w:val="20"/>
          <w:szCs w:val="20"/>
          <w:lang w:eastAsia="zh-CN"/>
        </w:rPr>
        <w:t>PP</w:t>
      </w:r>
      <w:r w:rsidR="00B2345E" w:rsidRPr="00BE4FC4">
        <w:rPr>
          <w:rFonts w:ascii="Arial" w:eastAsia="SimHei" w:hAnsi="Arial" w:cs="Arial"/>
          <w:sz w:val="20"/>
          <w:szCs w:val="20"/>
          <w:lang w:eastAsia="zh-CN"/>
        </w:rPr>
        <w:t>）具有出色的</w:t>
      </w:r>
      <w:proofErr w:type="gramStart"/>
      <w:r w:rsidR="0027592F">
        <w:rPr>
          <w:rFonts w:ascii="Arial" w:eastAsia="SimHei" w:hAnsi="Arial" w:cs="Arial" w:hint="eastAsia"/>
          <w:sz w:val="20"/>
          <w:szCs w:val="20"/>
          <w:lang w:eastAsia="zh-CN"/>
        </w:rPr>
        <w:t>包胶</w:t>
      </w:r>
      <w:r w:rsidR="00B2345E" w:rsidRPr="00BE4FC4">
        <w:rPr>
          <w:rFonts w:ascii="Arial" w:eastAsia="SimHei" w:hAnsi="Arial" w:cs="Arial"/>
          <w:sz w:val="20"/>
          <w:szCs w:val="20"/>
          <w:lang w:eastAsia="zh-CN"/>
        </w:rPr>
        <w:t>力</w:t>
      </w:r>
      <w:proofErr w:type="gramEnd"/>
      <w:r w:rsidR="00B2345E" w:rsidRPr="00BE4FC4">
        <w:rPr>
          <w:rFonts w:ascii="Arial" w:eastAsia="SimHei" w:hAnsi="Arial" w:cs="Arial"/>
          <w:sz w:val="20"/>
          <w:szCs w:val="20"/>
          <w:lang w:eastAsia="zh-CN"/>
        </w:rPr>
        <w:t>，并通过了</w:t>
      </w:r>
      <w:r w:rsidR="00B2345E" w:rsidRPr="00BE4FC4">
        <w:rPr>
          <w:rFonts w:ascii="Arial" w:eastAsia="SimHei" w:hAnsi="Arial" w:cs="Arial"/>
          <w:sz w:val="20"/>
          <w:szCs w:val="20"/>
          <w:lang w:eastAsia="zh-CN"/>
        </w:rPr>
        <w:t>350</w:t>
      </w:r>
      <w:r w:rsidR="00B2345E" w:rsidRPr="00BE4FC4">
        <w:rPr>
          <w:rFonts w:ascii="Arial" w:eastAsia="SimHei" w:hAnsi="Arial" w:cs="Arial"/>
          <w:sz w:val="20"/>
          <w:szCs w:val="20"/>
          <w:lang w:eastAsia="zh-CN"/>
        </w:rPr>
        <w:t>小时紫外线及耐候性测试（</w:t>
      </w:r>
      <w:r w:rsidR="00B2345E" w:rsidRPr="00BE4FC4">
        <w:rPr>
          <w:rFonts w:ascii="Arial" w:eastAsia="SimHei" w:hAnsi="Arial" w:cs="Arial"/>
          <w:sz w:val="20"/>
          <w:szCs w:val="20"/>
          <w:lang w:eastAsia="zh-CN"/>
        </w:rPr>
        <w:t>DE 1.20</w:t>
      </w:r>
      <w:r w:rsidR="00B2345E" w:rsidRPr="00BE4FC4">
        <w:rPr>
          <w:rFonts w:ascii="Arial" w:eastAsia="SimHei" w:hAnsi="Arial" w:cs="Arial"/>
          <w:sz w:val="20"/>
          <w:szCs w:val="20"/>
          <w:lang w:eastAsia="zh-CN"/>
        </w:rPr>
        <w:t>），确保产品长期稳定且耐用，</w:t>
      </w:r>
      <w:r w:rsidR="0027592F">
        <w:rPr>
          <w:rFonts w:ascii="Arial" w:eastAsia="SimHei" w:hAnsi="Arial" w:cs="Arial" w:hint="eastAsia"/>
          <w:sz w:val="20"/>
          <w:szCs w:val="20"/>
          <w:lang w:eastAsia="zh-CN"/>
        </w:rPr>
        <w:t>同时</w:t>
      </w:r>
      <w:r w:rsidR="00B2345E" w:rsidRPr="00BE4FC4">
        <w:rPr>
          <w:rFonts w:ascii="Arial" w:eastAsia="SimHei" w:hAnsi="Arial" w:cs="Arial"/>
          <w:sz w:val="20"/>
          <w:szCs w:val="20"/>
          <w:lang w:eastAsia="zh-CN"/>
        </w:rPr>
        <w:t>兼具灵活性与持久性。</w:t>
      </w:r>
    </w:p>
    <w:p w14:paraId="3A4B77B9" w14:textId="77777777" w:rsidR="00B2345E" w:rsidRPr="00BE4FC4" w:rsidRDefault="00B2345E" w:rsidP="008D1FD3">
      <w:pPr>
        <w:spacing w:line="360" w:lineRule="auto"/>
        <w:ind w:right="1559"/>
        <w:jc w:val="both"/>
        <w:rPr>
          <w:rFonts w:ascii="Arial" w:eastAsia="SimHei" w:hAnsi="Arial" w:cs="Arial"/>
          <w:sz w:val="6"/>
          <w:szCs w:val="6"/>
          <w:lang w:eastAsia="zh-CN"/>
        </w:rPr>
      </w:pPr>
    </w:p>
    <w:p w14:paraId="00A9E797" w14:textId="77777777" w:rsidR="00BE4FC4" w:rsidRPr="00BE4FC4" w:rsidRDefault="00BE4FC4" w:rsidP="008D1FD3">
      <w:pPr>
        <w:spacing w:line="360" w:lineRule="auto"/>
        <w:ind w:right="1559"/>
        <w:jc w:val="both"/>
        <w:rPr>
          <w:rFonts w:ascii="Arial" w:eastAsia="SimHei" w:hAnsi="Arial" w:cs="Arial"/>
          <w:b/>
          <w:bCs/>
          <w:sz w:val="20"/>
          <w:szCs w:val="20"/>
          <w:lang w:eastAsia="zh-CN"/>
        </w:rPr>
      </w:pPr>
      <w:r w:rsidRPr="00BE4FC4">
        <w:rPr>
          <w:rFonts w:ascii="Arial" w:eastAsia="SimHei" w:hAnsi="Arial" w:cs="Arial"/>
          <w:b/>
          <w:bCs/>
          <w:sz w:val="20"/>
          <w:szCs w:val="20"/>
          <w:lang w:eastAsia="zh-CN"/>
        </w:rPr>
        <w:t>柔软触感与设计灵活性</w:t>
      </w:r>
    </w:p>
    <w:p w14:paraId="3097BFBE" w14:textId="45F26213" w:rsidR="007B332E" w:rsidRPr="00BE4FC4" w:rsidRDefault="007B332E" w:rsidP="008D1FD3">
      <w:pPr>
        <w:spacing w:line="360" w:lineRule="auto"/>
        <w:ind w:right="1559"/>
        <w:jc w:val="both"/>
        <w:rPr>
          <w:rFonts w:ascii="Arial" w:eastAsia="SimHei" w:hAnsi="Arial" w:cs="Arial"/>
          <w:sz w:val="20"/>
          <w:szCs w:val="20"/>
          <w:lang w:eastAsia="zh-CN"/>
        </w:rPr>
      </w:pPr>
      <w:proofErr w:type="gramStart"/>
      <w:r w:rsidRPr="0077456A">
        <w:rPr>
          <w:rFonts w:ascii="Arial" w:eastAsia="SimHei" w:hAnsi="Arial" w:cs="Arial"/>
          <w:sz w:val="20"/>
          <w:szCs w:val="20"/>
          <w:lang w:eastAsia="zh-CN"/>
        </w:rPr>
        <w:t>凯柏胶宝</w:t>
      </w:r>
      <w:proofErr w:type="gramEnd"/>
      <w:r w:rsidRPr="0077456A">
        <w:rPr>
          <w:rFonts w:ascii="Calibri" w:eastAsia="SimHei" w:hAnsi="Calibri" w:cs="Calibri"/>
          <w:sz w:val="20"/>
          <w:szCs w:val="20"/>
          <w:lang w:eastAsia="zh-CN"/>
        </w:rPr>
        <w:t>®</w:t>
      </w:r>
      <w:r w:rsidRPr="0077456A">
        <w:rPr>
          <w:rFonts w:ascii="Arial" w:eastAsia="SimHei" w:hAnsi="Arial" w:cs="Arial"/>
          <w:sz w:val="20"/>
          <w:szCs w:val="20"/>
          <w:lang w:eastAsia="zh-CN"/>
        </w:rPr>
        <w:t xml:space="preserve"> </w:t>
      </w:r>
      <w:r w:rsidR="0027592F" w:rsidRPr="0077456A">
        <w:rPr>
          <w:rFonts w:ascii="Arial" w:eastAsia="SimHei" w:hAnsi="Arial" w:cs="Arial" w:hint="eastAsia"/>
          <w:sz w:val="20"/>
          <w:szCs w:val="20"/>
          <w:lang w:eastAsia="zh-CN"/>
        </w:rPr>
        <w:t>的</w:t>
      </w:r>
      <w:r w:rsidRPr="0077456A">
        <w:rPr>
          <w:rFonts w:ascii="Arial" w:eastAsia="SimHei" w:hAnsi="Arial" w:cs="Arial"/>
          <w:sz w:val="20"/>
          <w:szCs w:val="20"/>
          <w:lang w:eastAsia="zh-CN"/>
        </w:rPr>
        <w:t>透光</w:t>
      </w:r>
      <w:r w:rsidRPr="0077456A">
        <w:rPr>
          <w:rFonts w:ascii="Arial" w:eastAsia="SimHei" w:hAnsi="Arial" w:cs="Arial"/>
          <w:sz w:val="20"/>
          <w:szCs w:val="20"/>
          <w:lang w:eastAsia="zh-CN"/>
        </w:rPr>
        <w:t>TPE</w:t>
      </w:r>
      <w:r w:rsidRPr="0077456A">
        <w:rPr>
          <w:rFonts w:ascii="Arial" w:eastAsia="SimHei" w:hAnsi="Arial" w:cs="Arial"/>
          <w:sz w:val="20"/>
          <w:szCs w:val="20"/>
          <w:lang w:eastAsia="zh-CN"/>
        </w:rPr>
        <w:t>系列兼具</w:t>
      </w:r>
      <w:r w:rsidR="0077456A" w:rsidRPr="0077456A">
        <w:rPr>
          <w:rFonts w:ascii="Arial" w:eastAsia="SimHei" w:hAnsi="Arial" w:cs="Arial"/>
          <w:sz w:val="20"/>
          <w:szCs w:val="20"/>
          <w:lang w:eastAsia="zh-CN"/>
        </w:rPr>
        <w:fldChar w:fldCharType="begin"/>
      </w:r>
      <w:r w:rsidR="0077456A" w:rsidRPr="0077456A">
        <w:rPr>
          <w:rFonts w:ascii="Arial" w:eastAsia="SimHei" w:hAnsi="Arial" w:cs="Arial"/>
          <w:sz w:val="20"/>
          <w:szCs w:val="20"/>
          <w:lang w:eastAsia="zh-CN"/>
        </w:rPr>
        <w:instrText>HYPERLINK "https://www.kraiburg-tpe.cn/zh-hans/guanghuachugan-tpe"</w:instrText>
      </w:r>
      <w:r w:rsidR="0077456A" w:rsidRPr="0077456A">
        <w:rPr>
          <w:rFonts w:ascii="Arial" w:eastAsia="SimHei" w:hAnsi="Arial" w:cs="Arial"/>
          <w:sz w:val="20"/>
          <w:szCs w:val="20"/>
          <w:lang w:eastAsia="zh-CN"/>
        </w:rPr>
      </w:r>
      <w:r w:rsidR="0077456A" w:rsidRPr="0077456A">
        <w:rPr>
          <w:rFonts w:ascii="Arial" w:eastAsia="SimHei" w:hAnsi="Arial" w:cs="Arial"/>
          <w:sz w:val="20"/>
          <w:szCs w:val="20"/>
          <w:lang w:eastAsia="zh-CN"/>
        </w:rPr>
        <w:fldChar w:fldCharType="separate"/>
      </w:r>
      <w:r w:rsidRPr="0077456A">
        <w:rPr>
          <w:rStyle w:val="Hyperlink"/>
          <w:rFonts w:ascii="Arial" w:eastAsia="SimHei" w:hAnsi="Arial" w:cs="Arial"/>
          <w:sz w:val="20"/>
          <w:szCs w:val="20"/>
          <w:lang w:eastAsia="zh-CN"/>
        </w:rPr>
        <w:t>柔软触感</w:t>
      </w:r>
      <w:r w:rsidR="0077456A" w:rsidRPr="0077456A">
        <w:rPr>
          <w:rFonts w:ascii="Arial" w:eastAsia="SimHei" w:hAnsi="Arial" w:cs="Arial"/>
          <w:sz w:val="20"/>
          <w:szCs w:val="20"/>
          <w:lang w:eastAsia="zh-CN"/>
        </w:rPr>
        <w:fldChar w:fldCharType="end"/>
      </w:r>
      <w:r w:rsidRPr="0077456A">
        <w:rPr>
          <w:rFonts w:ascii="Arial" w:eastAsia="SimHei" w:hAnsi="Arial" w:cs="Arial"/>
          <w:sz w:val="20"/>
          <w:szCs w:val="20"/>
          <w:lang w:eastAsia="zh-CN"/>
        </w:rPr>
        <w:t>和设计灵活性，专为智能手表、健身手环、健康追踪器等</w:t>
      </w:r>
      <w:hyperlink r:id="rId13" w:history="1">
        <w:r w:rsidRPr="0077456A">
          <w:rPr>
            <w:rStyle w:val="Hyperlink"/>
            <w:rFonts w:ascii="Arial" w:eastAsia="SimHei" w:hAnsi="Arial" w:cs="Arial"/>
            <w:sz w:val="20"/>
            <w:szCs w:val="20"/>
            <w:lang w:eastAsia="zh-CN"/>
          </w:rPr>
          <w:t>可穿戴设备</w:t>
        </w:r>
      </w:hyperlink>
      <w:r w:rsidRPr="0077456A">
        <w:rPr>
          <w:rFonts w:ascii="Arial" w:eastAsia="SimHei" w:hAnsi="Arial" w:cs="Arial"/>
          <w:sz w:val="20"/>
          <w:szCs w:val="20"/>
          <w:lang w:eastAsia="zh-CN"/>
        </w:rPr>
        <w:t>及手持</w:t>
      </w:r>
      <w:r w:rsidR="0027592F" w:rsidRPr="0077456A">
        <w:rPr>
          <w:rFonts w:ascii="Arial" w:eastAsia="SimHei" w:hAnsi="Arial" w:cs="Arial" w:hint="eastAsia"/>
          <w:sz w:val="20"/>
          <w:szCs w:val="20"/>
          <w:lang w:eastAsia="zh-CN"/>
        </w:rPr>
        <w:t>设备</w:t>
      </w:r>
      <w:r w:rsidRPr="0077456A">
        <w:rPr>
          <w:rFonts w:ascii="Arial" w:eastAsia="SimHei" w:hAnsi="Arial" w:cs="Arial"/>
          <w:sz w:val="20"/>
          <w:szCs w:val="20"/>
          <w:lang w:eastAsia="zh-CN"/>
        </w:rPr>
        <w:t>量身打造。该</w:t>
      </w:r>
      <w:r w:rsidR="0027592F" w:rsidRPr="0077456A">
        <w:rPr>
          <w:rFonts w:ascii="Arial" w:eastAsia="SimHei" w:hAnsi="Arial" w:cs="Arial" w:hint="eastAsia"/>
          <w:sz w:val="20"/>
          <w:szCs w:val="20"/>
          <w:lang w:eastAsia="zh-CN"/>
        </w:rPr>
        <w:t>系列</w:t>
      </w:r>
      <w:r w:rsidRPr="0077456A">
        <w:rPr>
          <w:rFonts w:ascii="Arial" w:eastAsia="SimHei" w:hAnsi="Arial" w:cs="Arial"/>
          <w:sz w:val="20"/>
          <w:szCs w:val="20"/>
          <w:lang w:eastAsia="zh-CN"/>
        </w:rPr>
        <w:t>不仅在长时间接</w:t>
      </w:r>
      <w:r w:rsidRPr="007B332E">
        <w:rPr>
          <w:rFonts w:ascii="Arial" w:eastAsia="SimHei" w:hAnsi="Arial" w:cs="Arial"/>
          <w:sz w:val="20"/>
          <w:szCs w:val="20"/>
          <w:lang w:eastAsia="zh-CN"/>
        </w:rPr>
        <w:t>触皮肤时依然保持舒适顺滑，还具备优异的成型性能，支持精细复杂的设计，为制造商提供更广阔的创新空间。</w:t>
      </w:r>
    </w:p>
    <w:p w14:paraId="2D21C5C5" w14:textId="77777777" w:rsidR="00DA725C" w:rsidRPr="00BE4FC4" w:rsidRDefault="00DA725C" w:rsidP="008D1FD3">
      <w:pPr>
        <w:spacing w:line="360" w:lineRule="auto"/>
        <w:ind w:right="1559"/>
        <w:jc w:val="both"/>
        <w:rPr>
          <w:rFonts w:ascii="Arial" w:eastAsia="SimHei" w:hAnsi="Arial" w:cs="Arial"/>
          <w:sz w:val="6"/>
          <w:szCs w:val="6"/>
          <w:lang w:eastAsia="zh-CN"/>
        </w:rPr>
      </w:pPr>
    </w:p>
    <w:p w14:paraId="4FFA170A" w14:textId="3E75DD17" w:rsidR="00374528" w:rsidRPr="00BE4FC4" w:rsidRDefault="00BE4FC4" w:rsidP="008D1FD3">
      <w:pPr>
        <w:spacing w:line="360" w:lineRule="auto"/>
        <w:ind w:right="1559"/>
        <w:jc w:val="both"/>
        <w:rPr>
          <w:rFonts w:ascii="Arial" w:eastAsia="SimHei" w:hAnsi="Arial" w:cs="Arial"/>
          <w:b/>
          <w:bCs/>
          <w:sz w:val="20"/>
          <w:szCs w:val="20"/>
          <w:lang w:eastAsia="zh-CN"/>
        </w:rPr>
      </w:pPr>
      <w:r w:rsidRPr="00BE4FC4">
        <w:rPr>
          <w:rFonts w:ascii="Arial" w:eastAsia="SimHei" w:hAnsi="Arial" w:cs="Arial"/>
          <w:b/>
          <w:bCs/>
          <w:sz w:val="20"/>
          <w:szCs w:val="20"/>
          <w:lang w:eastAsia="zh-CN"/>
        </w:rPr>
        <w:t>安全合</w:t>
      </w:r>
      <w:proofErr w:type="gramStart"/>
      <w:r w:rsidRPr="00BE4FC4">
        <w:rPr>
          <w:rFonts w:ascii="Arial" w:eastAsia="SimHei" w:hAnsi="Arial" w:cs="Arial"/>
          <w:b/>
          <w:bCs/>
          <w:sz w:val="20"/>
          <w:szCs w:val="20"/>
          <w:lang w:eastAsia="zh-CN"/>
        </w:rPr>
        <w:t>规</w:t>
      </w:r>
      <w:proofErr w:type="gramEnd"/>
    </w:p>
    <w:p w14:paraId="1A12E2D8" w14:textId="62B799FE" w:rsidR="00BE4FC4" w:rsidRPr="0077456A" w:rsidRDefault="00AB7C34" w:rsidP="003D4FA2">
      <w:pPr>
        <w:spacing w:line="360" w:lineRule="auto"/>
        <w:ind w:right="1555"/>
        <w:jc w:val="both"/>
        <w:rPr>
          <w:rFonts w:ascii="Arial" w:eastAsia="SimHei" w:hAnsi="Arial" w:cs="Arial"/>
          <w:sz w:val="20"/>
          <w:szCs w:val="20"/>
          <w:lang w:eastAsia="zh-CN"/>
        </w:rPr>
      </w:pPr>
      <w:r w:rsidRPr="0077456A">
        <w:rPr>
          <w:rFonts w:ascii="Arial" w:eastAsia="SimHei" w:hAnsi="Arial" w:cs="Arial" w:hint="eastAsia"/>
          <w:sz w:val="20"/>
          <w:szCs w:val="20"/>
          <w:lang w:eastAsia="zh-CN"/>
        </w:rPr>
        <w:t>该</w:t>
      </w:r>
      <w:r w:rsidR="003D4FA2" w:rsidRPr="0077456A">
        <w:rPr>
          <w:rFonts w:ascii="Arial" w:eastAsia="SimHei" w:hAnsi="Arial" w:cs="Arial" w:hint="eastAsia"/>
          <w:sz w:val="20"/>
          <w:szCs w:val="20"/>
          <w:lang w:eastAsia="zh-CN"/>
        </w:rPr>
        <w:t>系列兼具</w:t>
      </w:r>
      <w:hyperlink r:id="rId14" w:history="1">
        <w:r w:rsidR="003D4FA2" w:rsidRPr="0077456A">
          <w:rPr>
            <w:rStyle w:val="Hyperlink"/>
            <w:rFonts w:ascii="Arial" w:eastAsia="SimHei" w:hAnsi="Arial" w:cs="Arial" w:hint="eastAsia"/>
            <w:sz w:val="20"/>
            <w:szCs w:val="20"/>
            <w:lang w:eastAsia="zh-CN"/>
          </w:rPr>
          <w:t>阻燃特性</w:t>
        </w:r>
      </w:hyperlink>
      <w:r w:rsidR="003D4FA2" w:rsidRPr="0077456A">
        <w:rPr>
          <w:rFonts w:ascii="Arial" w:eastAsia="SimHei" w:hAnsi="Arial" w:cs="Arial" w:hint="eastAsia"/>
          <w:sz w:val="20"/>
          <w:szCs w:val="20"/>
          <w:lang w:eastAsia="zh-CN"/>
        </w:rPr>
        <w:t>和卓越</w:t>
      </w:r>
      <w:r w:rsidR="003E63C2" w:rsidRPr="0077456A">
        <w:rPr>
          <w:rFonts w:ascii="Arial" w:eastAsia="SimHei" w:hAnsi="Arial" w:cs="Arial" w:hint="eastAsia"/>
          <w:sz w:val="20"/>
          <w:szCs w:val="20"/>
          <w:lang w:eastAsia="zh-CN"/>
        </w:rPr>
        <w:t>的</w:t>
      </w:r>
      <w:r w:rsidR="003D4FA2" w:rsidRPr="0077456A">
        <w:rPr>
          <w:rFonts w:ascii="Arial" w:eastAsia="SimHei" w:hAnsi="Arial" w:cs="Arial" w:hint="eastAsia"/>
          <w:sz w:val="20"/>
          <w:szCs w:val="20"/>
          <w:lang w:eastAsia="zh-CN"/>
        </w:rPr>
        <w:t>耐高温性能，最高可耐受</w:t>
      </w:r>
      <w:r w:rsidR="003D4FA2" w:rsidRPr="0077456A">
        <w:rPr>
          <w:rFonts w:ascii="Arial" w:eastAsia="SimHei" w:hAnsi="Arial" w:cs="Arial" w:hint="eastAsia"/>
          <w:sz w:val="20"/>
          <w:szCs w:val="20"/>
          <w:lang w:eastAsia="zh-CN"/>
        </w:rPr>
        <w:t>85</w:t>
      </w:r>
      <w:r w:rsidR="003D4FA2" w:rsidRPr="0077456A">
        <w:rPr>
          <w:rFonts w:ascii="Arial" w:eastAsia="SimHei" w:hAnsi="Arial" w:cs="Arial" w:hint="eastAsia"/>
          <w:sz w:val="20"/>
          <w:szCs w:val="20"/>
          <w:lang w:eastAsia="zh-CN"/>
        </w:rPr>
        <w:t>°</w:t>
      </w:r>
      <w:r w:rsidR="003D4FA2" w:rsidRPr="0077456A">
        <w:rPr>
          <w:rFonts w:ascii="Arial" w:eastAsia="SimHei" w:hAnsi="Arial" w:cs="Arial" w:hint="eastAsia"/>
          <w:sz w:val="20"/>
          <w:szCs w:val="20"/>
          <w:lang w:eastAsia="zh-CN"/>
        </w:rPr>
        <w:t>C</w:t>
      </w:r>
      <w:r w:rsidR="003D4FA2" w:rsidRPr="0077456A">
        <w:rPr>
          <w:rFonts w:ascii="Arial" w:eastAsia="SimHei" w:hAnsi="Arial" w:cs="Arial" w:hint="eastAsia"/>
          <w:sz w:val="20"/>
          <w:szCs w:val="20"/>
          <w:lang w:eastAsia="zh-CN"/>
        </w:rPr>
        <w:t>，</w:t>
      </w:r>
      <w:r w:rsidR="00BE4FC4" w:rsidRPr="0077456A">
        <w:rPr>
          <w:rFonts w:ascii="Arial" w:eastAsia="SimHei" w:hAnsi="Arial" w:cs="Arial"/>
          <w:sz w:val="20"/>
          <w:szCs w:val="20"/>
          <w:lang w:eastAsia="zh-CN"/>
        </w:rPr>
        <w:t>且通过了</w:t>
      </w:r>
      <w:r w:rsidR="00BE4FC4" w:rsidRPr="0077456A">
        <w:rPr>
          <w:rFonts w:ascii="Arial" w:eastAsia="SimHei" w:hAnsi="Arial" w:cs="Arial"/>
          <w:sz w:val="20"/>
          <w:szCs w:val="20"/>
          <w:lang w:eastAsia="zh-CN"/>
        </w:rPr>
        <w:t>IEC 61249-2-21</w:t>
      </w:r>
      <w:r w:rsidR="00BE4FC4" w:rsidRPr="0077456A">
        <w:rPr>
          <w:rFonts w:ascii="Arial" w:eastAsia="SimHei" w:hAnsi="Arial" w:cs="Arial"/>
          <w:sz w:val="20"/>
          <w:szCs w:val="20"/>
          <w:lang w:eastAsia="zh-CN"/>
        </w:rPr>
        <w:t>无卤素环保标准认证，为产品提供可靠的安全保障，同时助力可持续发展。</w:t>
      </w:r>
    </w:p>
    <w:p w14:paraId="75FD255A" w14:textId="77777777" w:rsidR="00BE4FC4" w:rsidRPr="0077456A" w:rsidRDefault="00BE4FC4" w:rsidP="008D1FD3">
      <w:pPr>
        <w:spacing w:line="360" w:lineRule="auto"/>
        <w:ind w:right="1559"/>
        <w:jc w:val="both"/>
        <w:rPr>
          <w:rFonts w:ascii="Arial" w:eastAsia="SimHei" w:hAnsi="Arial" w:cs="Arial"/>
          <w:sz w:val="6"/>
          <w:szCs w:val="6"/>
          <w:lang w:eastAsia="zh-CN"/>
        </w:rPr>
      </w:pPr>
    </w:p>
    <w:p w14:paraId="294216C0" w14:textId="77777777" w:rsidR="00201983" w:rsidRPr="0077456A" w:rsidRDefault="00201983" w:rsidP="00201983">
      <w:pPr>
        <w:spacing w:line="360" w:lineRule="auto"/>
        <w:ind w:right="1559"/>
        <w:jc w:val="both"/>
        <w:rPr>
          <w:rFonts w:ascii="Arial" w:eastAsia="SimHei" w:hAnsi="Arial" w:cs="Arial"/>
          <w:b/>
          <w:bCs/>
          <w:sz w:val="20"/>
          <w:szCs w:val="20"/>
          <w:lang w:eastAsia="zh-CN"/>
        </w:rPr>
      </w:pPr>
      <w:r w:rsidRPr="0077456A">
        <w:rPr>
          <w:rFonts w:ascii="Arial" w:eastAsia="SimHei" w:hAnsi="Arial" w:cs="Arial"/>
          <w:b/>
          <w:bCs/>
          <w:sz w:val="20"/>
          <w:szCs w:val="20"/>
          <w:lang w:eastAsia="zh-CN"/>
        </w:rPr>
        <w:t>以可持续发展为核心</w:t>
      </w:r>
    </w:p>
    <w:p w14:paraId="676F9006" w14:textId="046DF9C9" w:rsidR="00201983" w:rsidRPr="00477882" w:rsidRDefault="0077456A" w:rsidP="00201983">
      <w:pPr>
        <w:spacing w:line="360" w:lineRule="auto"/>
        <w:ind w:right="1559"/>
        <w:jc w:val="both"/>
        <w:rPr>
          <w:rFonts w:ascii="Arial" w:eastAsia="SimHei" w:hAnsi="Arial" w:cs="Arial"/>
          <w:sz w:val="20"/>
          <w:szCs w:val="20"/>
          <w:lang w:eastAsia="zh-CN"/>
        </w:rPr>
      </w:pPr>
      <w:hyperlink r:id="rId15" w:history="1">
        <w:r w:rsidR="00201983" w:rsidRPr="0077456A">
          <w:rPr>
            <w:rStyle w:val="Hyperlink"/>
            <w:rFonts w:ascii="Arial" w:eastAsia="SimHei" w:hAnsi="Arial" w:cs="Arial"/>
            <w:sz w:val="20"/>
            <w:szCs w:val="20"/>
            <w:lang w:eastAsia="zh-CN"/>
          </w:rPr>
          <w:t>可持续发展</w:t>
        </w:r>
      </w:hyperlink>
      <w:r w:rsidR="00201983" w:rsidRPr="0077456A">
        <w:rPr>
          <w:rFonts w:ascii="Arial" w:eastAsia="SimHei" w:hAnsi="Arial" w:cs="Arial"/>
          <w:sz w:val="20"/>
          <w:szCs w:val="20"/>
          <w:lang w:eastAsia="zh-CN"/>
        </w:rPr>
        <w:t>始终是</w:t>
      </w:r>
      <w:proofErr w:type="gramStart"/>
      <w:r w:rsidR="00201983" w:rsidRPr="0077456A">
        <w:rPr>
          <w:rFonts w:ascii="Arial" w:eastAsia="SimHei" w:hAnsi="Arial" w:cs="Arial"/>
          <w:sz w:val="20"/>
          <w:szCs w:val="20"/>
          <w:lang w:eastAsia="zh-CN"/>
        </w:rPr>
        <w:t>凯柏胶宝</w:t>
      </w:r>
      <w:proofErr w:type="gramEnd"/>
      <w:r w:rsidR="00201983" w:rsidRPr="0077456A">
        <w:rPr>
          <w:rFonts w:ascii="Calibri" w:eastAsia="SimHei" w:hAnsi="Calibri" w:cs="Calibri"/>
          <w:sz w:val="20"/>
          <w:szCs w:val="20"/>
          <w:lang w:eastAsia="zh-CN"/>
        </w:rPr>
        <w:t>®</w:t>
      </w:r>
      <w:r w:rsidR="00201983" w:rsidRPr="0077456A">
        <w:rPr>
          <w:rFonts w:ascii="Calibri" w:eastAsia="SimHei" w:hAnsi="Calibri" w:cs="Calibri" w:hint="eastAsia"/>
          <w:sz w:val="20"/>
          <w:szCs w:val="20"/>
          <w:lang w:eastAsia="zh-CN"/>
        </w:rPr>
        <w:t xml:space="preserve"> </w:t>
      </w:r>
      <w:r w:rsidR="00201983" w:rsidRPr="0077456A">
        <w:rPr>
          <w:rFonts w:ascii="Arial" w:eastAsia="SimHei" w:hAnsi="Arial" w:cs="Arial"/>
          <w:sz w:val="20"/>
          <w:szCs w:val="20"/>
          <w:lang w:eastAsia="zh-CN"/>
        </w:rPr>
        <w:t>创新战略的核心。</w:t>
      </w:r>
      <w:proofErr w:type="gramStart"/>
      <w:r w:rsidR="00201983" w:rsidRPr="0077456A">
        <w:rPr>
          <w:rFonts w:ascii="Arial" w:eastAsia="SimHei" w:hAnsi="Arial" w:cs="Arial"/>
          <w:sz w:val="20"/>
          <w:szCs w:val="20"/>
          <w:lang w:eastAsia="zh-CN"/>
        </w:rPr>
        <w:t>凯柏胶宝</w:t>
      </w:r>
      <w:proofErr w:type="gramEnd"/>
      <w:r w:rsidR="00201983" w:rsidRPr="0077456A">
        <w:rPr>
          <w:rFonts w:ascii="Calibri" w:eastAsia="SimHei" w:hAnsi="Calibri" w:cs="Calibri"/>
          <w:sz w:val="20"/>
          <w:szCs w:val="20"/>
          <w:lang w:eastAsia="zh-CN"/>
        </w:rPr>
        <w:t>®</w:t>
      </w:r>
      <w:r w:rsidR="00201983" w:rsidRPr="0077456A">
        <w:rPr>
          <w:rFonts w:ascii="Calibri" w:eastAsia="SimHei" w:hAnsi="Calibri" w:cs="Calibri" w:hint="eastAsia"/>
          <w:sz w:val="20"/>
          <w:szCs w:val="20"/>
          <w:lang w:eastAsia="zh-CN"/>
        </w:rPr>
        <w:t xml:space="preserve"> </w:t>
      </w:r>
      <w:r w:rsidR="00201983" w:rsidRPr="0077456A">
        <w:rPr>
          <w:rFonts w:ascii="Arial" w:eastAsia="SimHei" w:hAnsi="Arial" w:cs="Arial"/>
          <w:sz w:val="20"/>
          <w:szCs w:val="20"/>
          <w:lang w:eastAsia="zh-CN"/>
        </w:rPr>
        <w:t>的产品组合涵盖了生物基</w:t>
      </w:r>
      <w:r w:rsidR="00201983" w:rsidRPr="0077456A">
        <w:rPr>
          <w:rFonts w:ascii="Arial" w:eastAsia="SimHei" w:hAnsi="Arial" w:cs="Arial"/>
          <w:sz w:val="20"/>
          <w:szCs w:val="20"/>
          <w:lang w:eastAsia="zh-CN"/>
        </w:rPr>
        <w:t>TPE</w:t>
      </w:r>
      <w:r w:rsidR="00201983" w:rsidRPr="0077456A">
        <w:rPr>
          <w:rFonts w:ascii="Arial" w:eastAsia="SimHei" w:hAnsi="Arial" w:cs="Arial"/>
          <w:sz w:val="20"/>
          <w:szCs w:val="20"/>
          <w:lang w:eastAsia="zh-CN"/>
        </w:rPr>
        <w:t>，以及含消费后回收（</w:t>
      </w:r>
      <w:r w:rsidR="00201983" w:rsidRPr="0077456A">
        <w:rPr>
          <w:rFonts w:ascii="Arial" w:eastAsia="SimHei" w:hAnsi="Arial" w:cs="Arial"/>
          <w:sz w:val="20"/>
          <w:szCs w:val="20"/>
          <w:lang w:eastAsia="zh-CN"/>
        </w:rPr>
        <w:t>PCR</w:t>
      </w:r>
      <w:r w:rsidR="00201983" w:rsidRPr="0077456A">
        <w:rPr>
          <w:rFonts w:ascii="Arial" w:eastAsia="SimHei" w:hAnsi="Arial" w:cs="Arial"/>
          <w:sz w:val="20"/>
          <w:szCs w:val="20"/>
          <w:lang w:eastAsia="zh-CN"/>
        </w:rPr>
        <w:t>）及工业后回收（</w:t>
      </w:r>
      <w:r w:rsidR="00201983" w:rsidRPr="0077456A">
        <w:rPr>
          <w:rFonts w:ascii="Arial" w:eastAsia="SimHei" w:hAnsi="Arial" w:cs="Arial"/>
          <w:sz w:val="20"/>
          <w:szCs w:val="20"/>
          <w:lang w:eastAsia="zh-CN"/>
        </w:rPr>
        <w:t>PIR</w:t>
      </w:r>
      <w:r w:rsidR="00201983" w:rsidRPr="0077456A">
        <w:rPr>
          <w:rFonts w:ascii="Arial" w:eastAsia="SimHei" w:hAnsi="Arial" w:cs="Arial"/>
          <w:sz w:val="20"/>
          <w:szCs w:val="20"/>
          <w:lang w:eastAsia="zh-CN"/>
        </w:rPr>
        <w:t>）成分的</w:t>
      </w:r>
      <w:r w:rsidR="00201983" w:rsidRPr="0077456A">
        <w:rPr>
          <w:rFonts w:ascii="Arial" w:eastAsia="SimHei" w:hAnsi="Arial" w:cs="Arial"/>
          <w:sz w:val="20"/>
          <w:szCs w:val="20"/>
          <w:lang w:eastAsia="zh-CN"/>
        </w:rPr>
        <w:t>TPE</w:t>
      </w:r>
      <w:r w:rsidR="00201983" w:rsidRPr="0077456A">
        <w:rPr>
          <w:rFonts w:ascii="Arial" w:eastAsia="SimHei" w:hAnsi="Arial" w:cs="Arial"/>
          <w:sz w:val="20"/>
          <w:szCs w:val="20"/>
          <w:lang w:eastAsia="zh-CN"/>
        </w:rPr>
        <w:t>解决方案。同时，其中部分产品已通过</w:t>
      </w:r>
      <w:r w:rsidR="00201983" w:rsidRPr="0077456A">
        <w:rPr>
          <w:rFonts w:ascii="Arial" w:eastAsia="SimHei" w:hAnsi="Arial" w:cs="Arial"/>
          <w:sz w:val="20"/>
          <w:szCs w:val="20"/>
          <w:lang w:eastAsia="zh-CN"/>
        </w:rPr>
        <w:t>GRS</w:t>
      </w:r>
      <w:r w:rsidR="00201983" w:rsidRPr="0077456A">
        <w:rPr>
          <w:rFonts w:ascii="Arial" w:eastAsia="SimHei" w:hAnsi="Arial" w:cs="Arial"/>
          <w:sz w:val="20"/>
          <w:szCs w:val="20"/>
          <w:lang w:eastAsia="zh-CN"/>
        </w:rPr>
        <w:t>（全球回收标准）和</w:t>
      </w:r>
      <w:r w:rsidR="00201983" w:rsidRPr="0077456A">
        <w:rPr>
          <w:rFonts w:ascii="Arial" w:eastAsia="SimHei" w:hAnsi="Arial" w:cs="Arial"/>
          <w:sz w:val="20"/>
          <w:szCs w:val="20"/>
          <w:lang w:eastAsia="zh-CN"/>
        </w:rPr>
        <w:t>ISCC PLUS</w:t>
      </w:r>
      <w:r w:rsidR="00201983" w:rsidRPr="00E4386A">
        <w:rPr>
          <w:rFonts w:ascii="Arial" w:eastAsia="SimHei" w:hAnsi="Arial" w:cs="Arial"/>
          <w:sz w:val="20"/>
          <w:szCs w:val="20"/>
          <w:lang w:eastAsia="zh-CN"/>
        </w:rPr>
        <w:t>认证。</w:t>
      </w:r>
      <w:r w:rsidR="00201983" w:rsidRPr="00E4386A">
        <w:rPr>
          <w:rFonts w:ascii="Arial" w:eastAsia="SimHei" w:hAnsi="Arial" w:cs="Arial"/>
          <w:sz w:val="20"/>
          <w:szCs w:val="20"/>
          <w:lang w:eastAsia="zh-CN"/>
        </w:rPr>
        <w:t xml:space="preserve"> </w:t>
      </w:r>
      <w:r w:rsidR="00201983" w:rsidRPr="00E4386A">
        <w:rPr>
          <w:rFonts w:ascii="Arial" w:eastAsia="SimHei" w:hAnsi="Arial" w:cs="Arial"/>
          <w:sz w:val="20"/>
          <w:szCs w:val="20"/>
          <w:lang w:eastAsia="zh-CN"/>
        </w:rPr>
        <w:t>此外，</w:t>
      </w:r>
      <w:proofErr w:type="gramStart"/>
      <w:r w:rsidR="00201983" w:rsidRPr="00E4386A">
        <w:rPr>
          <w:rFonts w:ascii="Arial" w:eastAsia="SimHei" w:hAnsi="Arial" w:cs="Arial"/>
          <w:sz w:val="20"/>
          <w:szCs w:val="20"/>
          <w:lang w:eastAsia="zh-CN"/>
        </w:rPr>
        <w:t>凯柏胶宝</w:t>
      </w:r>
      <w:proofErr w:type="gramEnd"/>
      <w:r w:rsidR="00201983" w:rsidRPr="00E4386A">
        <w:rPr>
          <w:rFonts w:ascii="Calibri" w:eastAsia="SimHei" w:hAnsi="Calibri" w:cs="Calibri"/>
          <w:sz w:val="20"/>
          <w:szCs w:val="20"/>
          <w:lang w:eastAsia="zh-CN"/>
        </w:rPr>
        <w:t>®</w:t>
      </w:r>
      <w:r w:rsidR="00201983" w:rsidRPr="00E4386A">
        <w:rPr>
          <w:rFonts w:ascii="Calibri" w:eastAsia="SimHei" w:hAnsi="Calibri" w:cs="Calibri" w:hint="eastAsia"/>
          <w:sz w:val="20"/>
          <w:szCs w:val="20"/>
          <w:lang w:eastAsia="zh-CN"/>
        </w:rPr>
        <w:t xml:space="preserve"> </w:t>
      </w:r>
      <w:r w:rsidR="00201983" w:rsidRPr="00E4386A">
        <w:rPr>
          <w:rFonts w:ascii="Arial" w:eastAsia="SimHei" w:hAnsi="Arial" w:cs="Arial"/>
          <w:sz w:val="20"/>
          <w:szCs w:val="20"/>
          <w:lang w:eastAsia="zh-CN"/>
        </w:rPr>
        <w:t>还可根据客户需求提供产品碳足迹（</w:t>
      </w:r>
      <w:r w:rsidR="00201983" w:rsidRPr="00E4386A">
        <w:rPr>
          <w:rFonts w:ascii="Arial" w:eastAsia="SimHei" w:hAnsi="Arial" w:cs="Arial"/>
          <w:sz w:val="20"/>
          <w:szCs w:val="20"/>
          <w:lang w:eastAsia="zh-CN"/>
        </w:rPr>
        <w:t>PCF</w:t>
      </w:r>
      <w:r w:rsidR="00201983" w:rsidRPr="00E4386A">
        <w:rPr>
          <w:rFonts w:ascii="Arial" w:eastAsia="SimHei" w:hAnsi="Arial" w:cs="Arial"/>
          <w:sz w:val="20"/>
          <w:szCs w:val="20"/>
          <w:lang w:eastAsia="zh-CN"/>
        </w:rPr>
        <w:t>）数据</w:t>
      </w:r>
      <w:r w:rsidR="00201983" w:rsidRPr="00477882">
        <w:rPr>
          <w:rFonts w:ascii="Arial" w:eastAsia="SimHei" w:hAnsi="Arial" w:cs="Arial"/>
          <w:sz w:val="20"/>
          <w:szCs w:val="20"/>
          <w:lang w:eastAsia="zh-CN"/>
        </w:rPr>
        <w:t>，助力客户实现更具可持续性的决策。</w:t>
      </w:r>
    </w:p>
    <w:p w14:paraId="3DF532F0" w14:textId="77777777" w:rsidR="00201983" w:rsidRPr="00477882" w:rsidRDefault="00201983" w:rsidP="00201983">
      <w:pPr>
        <w:spacing w:line="360" w:lineRule="auto"/>
        <w:ind w:right="1559"/>
        <w:jc w:val="both"/>
        <w:rPr>
          <w:rFonts w:ascii="Arial" w:eastAsia="SimHei" w:hAnsi="Arial" w:cs="Arial"/>
          <w:sz w:val="20"/>
          <w:szCs w:val="20"/>
          <w:lang w:eastAsia="zh-CN"/>
        </w:rPr>
      </w:pPr>
      <w:proofErr w:type="gramStart"/>
      <w:r w:rsidRPr="00477882">
        <w:rPr>
          <w:rFonts w:ascii="Arial" w:eastAsia="SimHei" w:hAnsi="Arial" w:cs="Arial"/>
          <w:sz w:val="20"/>
          <w:szCs w:val="20"/>
          <w:lang w:eastAsia="zh-CN"/>
        </w:rPr>
        <w:t>凯柏胶宝</w:t>
      </w:r>
      <w:proofErr w:type="gramEnd"/>
      <w:r w:rsidRPr="00477882">
        <w:rPr>
          <w:rFonts w:ascii="Calibri" w:eastAsia="SimHei" w:hAnsi="Calibri" w:cs="Calibri"/>
          <w:sz w:val="20"/>
          <w:szCs w:val="20"/>
          <w:lang w:eastAsia="zh-CN"/>
        </w:rPr>
        <w:t>®</w:t>
      </w:r>
      <w:r>
        <w:rPr>
          <w:rFonts w:ascii="Calibri" w:eastAsia="SimHei" w:hAnsi="Calibri" w:cs="Calibri" w:hint="eastAsia"/>
          <w:sz w:val="20"/>
          <w:szCs w:val="20"/>
          <w:lang w:eastAsia="zh-CN"/>
        </w:rPr>
        <w:t xml:space="preserve"> </w:t>
      </w:r>
      <w:r w:rsidRPr="00477882">
        <w:rPr>
          <w:rFonts w:ascii="Arial" w:eastAsia="SimHei" w:hAnsi="Arial" w:cs="Arial"/>
          <w:sz w:val="20"/>
          <w:szCs w:val="20"/>
          <w:lang w:eastAsia="zh-CN"/>
        </w:rPr>
        <w:t>荣获</w:t>
      </w:r>
      <w:r w:rsidRPr="00477882">
        <w:rPr>
          <w:rFonts w:ascii="Arial" w:eastAsia="SimHei" w:hAnsi="Arial" w:cs="Arial"/>
          <w:sz w:val="20"/>
          <w:szCs w:val="20"/>
          <w:lang w:eastAsia="zh-CN"/>
        </w:rPr>
        <w:t>2025</w:t>
      </w:r>
      <w:r w:rsidRPr="00477882">
        <w:rPr>
          <w:rFonts w:ascii="Arial" w:eastAsia="SimHei" w:hAnsi="Arial" w:cs="Arial"/>
          <w:sz w:val="20"/>
          <w:szCs w:val="20"/>
          <w:lang w:eastAsia="zh-CN"/>
        </w:rPr>
        <w:t>年</w:t>
      </w:r>
      <w:proofErr w:type="spellStart"/>
      <w:r w:rsidRPr="00477882">
        <w:rPr>
          <w:rFonts w:ascii="Arial" w:eastAsia="SimHei" w:hAnsi="Arial" w:cs="Arial"/>
          <w:sz w:val="20"/>
          <w:szCs w:val="20"/>
          <w:lang w:eastAsia="zh-CN"/>
        </w:rPr>
        <w:t>EcoVadi</w:t>
      </w:r>
      <w:r>
        <w:rPr>
          <w:rFonts w:ascii="Arial" w:eastAsia="SimHei" w:hAnsi="Arial" w:cs="Arial" w:hint="eastAsia"/>
          <w:sz w:val="20"/>
          <w:szCs w:val="20"/>
          <w:lang w:eastAsia="zh-CN"/>
        </w:rPr>
        <w:t>s</w:t>
      </w:r>
      <w:proofErr w:type="spellEnd"/>
      <w:r w:rsidRPr="00477882">
        <w:rPr>
          <w:rFonts w:ascii="Arial" w:eastAsia="SimHei" w:hAnsi="Arial" w:cs="Arial"/>
          <w:sz w:val="20"/>
          <w:szCs w:val="20"/>
          <w:lang w:eastAsia="zh-CN"/>
        </w:rPr>
        <w:t>金牌认证，坚定</w:t>
      </w:r>
      <w:proofErr w:type="gramStart"/>
      <w:r w:rsidRPr="00477882">
        <w:rPr>
          <w:rFonts w:ascii="Arial" w:eastAsia="SimHei" w:hAnsi="Arial" w:cs="Arial"/>
          <w:sz w:val="20"/>
          <w:szCs w:val="20"/>
          <w:lang w:eastAsia="zh-CN"/>
        </w:rPr>
        <w:t>践行</w:t>
      </w:r>
      <w:proofErr w:type="gramEnd"/>
      <w:r w:rsidRPr="00477882">
        <w:rPr>
          <w:rFonts w:ascii="Arial" w:eastAsia="SimHei" w:hAnsi="Arial" w:cs="Arial"/>
          <w:sz w:val="20"/>
          <w:szCs w:val="20"/>
          <w:lang w:eastAsia="zh-CN"/>
        </w:rPr>
        <w:t>科学</w:t>
      </w:r>
      <w:proofErr w:type="gramStart"/>
      <w:r w:rsidRPr="00477882">
        <w:rPr>
          <w:rFonts w:ascii="Arial" w:eastAsia="SimHei" w:hAnsi="Arial" w:cs="Arial"/>
          <w:sz w:val="20"/>
          <w:szCs w:val="20"/>
          <w:lang w:eastAsia="zh-CN"/>
        </w:rPr>
        <w:t>碳目标</w:t>
      </w:r>
      <w:proofErr w:type="gramEnd"/>
      <w:r w:rsidRPr="00477882">
        <w:rPr>
          <w:rFonts w:ascii="Arial" w:eastAsia="SimHei" w:hAnsi="Arial" w:cs="Arial"/>
          <w:sz w:val="20"/>
          <w:szCs w:val="20"/>
          <w:lang w:eastAsia="zh-CN"/>
        </w:rPr>
        <w:t>倡议（</w:t>
      </w:r>
      <w:r w:rsidRPr="00477882">
        <w:rPr>
          <w:rFonts w:ascii="Arial" w:eastAsia="SimHei" w:hAnsi="Arial" w:cs="Arial"/>
          <w:sz w:val="20"/>
          <w:szCs w:val="20"/>
          <w:lang w:eastAsia="zh-CN"/>
        </w:rPr>
        <w:t>SBTi</w:t>
      </w:r>
      <w:r w:rsidRPr="00477882">
        <w:rPr>
          <w:rFonts w:ascii="Arial" w:eastAsia="SimHei" w:hAnsi="Arial" w:cs="Arial"/>
          <w:sz w:val="20"/>
          <w:szCs w:val="20"/>
          <w:lang w:eastAsia="zh-CN"/>
        </w:rPr>
        <w:t>），并积极响应全球气候行动。</w:t>
      </w:r>
    </w:p>
    <w:p w14:paraId="02AFE53A" w14:textId="77777777" w:rsidR="00201983" w:rsidRPr="00477882" w:rsidRDefault="00201983" w:rsidP="00201983">
      <w:pPr>
        <w:spacing w:line="360" w:lineRule="auto"/>
        <w:ind w:right="1559"/>
        <w:jc w:val="both"/>
        <w:rPr>
          <w:rFonts w:ascii="Arial" w:eastAsia="SimHei" w:hAnsi="Arial" w:cs="Arial"/>
          <w:sz w:val="20"/>
          <w:szCs w:val="20"/>
          <w:lang w:eastAsia="zh-CN"/>
        </w:rPr>
      </w:pPr>
      <w:proofErr w:type="gramStart"/>
      <w:r w:rsidRPr="00477882">
        <w:rPr>
          <w:rFonts w:ascii="Arial" w:eastAsia="SimHei" w:hAnsi="Arial" w:cs="Arial"/>
          <w:sz w:val="20"/>
          <w:szCs w:val="20"/>
          <w:lang w:eastAsia="zh-CN"/>
        </w:rPr>
        <w:t>凯柏胶宝</w:t>
      </w:r>
      <w:proofErr w:type="gramEnd"/>
      <w:r w:rsidRPr="00477882">
        <w:rPr>
          <w:rFonts w:ascii="Calibri" w:eastAsia="SimHei" w:hAnsi="Calibri" w:cs="Calibri"/>
          <w:sz w:val="20"/>
          <w:szCs w:val="20"/>
          <w:lang w:eastAsia="zh-CN"/>
        </w:rPr>
        <w:t>®</w:t>
      </w:r>
      <w:r>
        <w:rPr>
          <w:rFonts w:ascii="Calibri" w:eastAsia="SimHei" w:hAnsi="Calibri" w:cs="Calibri" w:hint="eastAsia"/>
          <w:sz w:val="20"/>
          <w:szCs w:val="20"/>
          <w:lang w:eastAsia="zh-CN"/>
        </w:rPr>
        <w:t xml:space="preserve"> </w:t>
      </w:r>
      <w:r w:rsidRPr="00477882">
        <w:rPr>
          <w:rFonts w:ascii="Arial" w:eastAsia="SimHei" w:hAnsi="Arial" w:cs="Arial"/>
          <w:sz w:val="20"/>
          <w:szCs w:val="20"/>
          <w:lang w:eastAsia="zh-CN"/>
        </w:rPr>
        <w:t>的可持续</w:t>
      </w:r>
      <w:r w:rsidRPr="00477882">
        <w:rPr>
          <w:rFonts w:ascii="Arial" w:eastAsia="SimHei" w:hAnsi="Arial" w:cs="Arial"/>
          <w:sz w:val="20"/>
          <w:szCs w:val="20"/>
          <w:lang w:eastAsia="zh-CN"/>
        </w:rPr>
        <w:t>TPE</w:t>
      </w:r>
      <w:r w:rsidRPr="00477882">
        <w:rPr>
          <w:rFonts w:ascii="Arial" w:eastAsia="SimHei" w:hAnsi="Arial" w:cs="Arial"/>
          <w:sz w:val="20"/>
          <w:szCs w:val="20"/>
          <w:lang w:eastAsia="zh-CN"/>
        </w:rPr>
        <w:t>材料具有卓越的性能稳定性和可靠性，广泛应用于各类领域，助力客户减少排放、提升循环利用，以便实现</w:t>
      </w:r>
      <w:r w:rsidRPr="006A5AC6">
        <w:rPr>
          <w:rFonts w:ascii="Arial" w:eastAsia="SimHei" w:hAnsi="Arial" w:cs="Arial"/>
          <w:sz w:val="20"/>
          <w:szCs w:val="20"/>
          <w:lang w:eastAsia="zh-CN"/>
        </w:rPr>
        <w:t>可持续发展</w:t>
      </w:r>
      <w:r w:rsidRPr="00477882">
        <w:rPr>
          <w:rFonts w:ascii="Arial" w:eastAsia="SimHei" w:hAnsi="Arial" w:cs="Arial"/>
          <w:sz w:val="20"/>
          <w:szCs w:val="20"/>
          <w:lang w:eastAsia="zh-CN"/>
        </w:rPr>
        <w:t>目标。</w:t>
      </w:r>
    </w:p>
    <w:p w14:paraId="30F992DA" w14:textId="77777777" w:rsidR="00201983" w:rsidRPr="00C0299C" w:rsidRDefault="00201983" w:rsidP="00201983">
      <w:pPr>
        <w:spacing w:line="360" w:lineRule="auto"/>
        <w:ind w:right="1559"/>
        <w:rPr>
          <w:rFonts w:ascii="Arial" w:eastAsia="SimHei" w:hAnsi="Arial" w:cs="Arial"/>
          <w:sz w:val="20"/>
          <w:szCs w:val="20"/>
          <w:lang w:eastAsia="zh-CN"/>
        </w:rPr>
      </w:pPr>
      <w:r w:rsidRPr="00477882">
        <w:rPr>
          <w:rFonts w:ascii="Arial" w:eastAsia="SimHei" w:hAnsi="Arial" w:cs="Arial"/>
          <w:b/>
          <w:bCs/>
          <w:sz w:val="20"/>
          <w:szCs w:val="20"/>
          <w:lang w:eastAsia="zh-CN"/>
        </w:rPr>
        <w:lastRenderedPageBreak/>
        <w:t>欢迎随时与</w:t>
      </w:r>
      <w:proofErr w:type="gramStart"/>
      <w:r w:rsidRPr="00477882">
        <w:rPr>
          <w:rFonts w:ascii="Arial" w:eastAsia="SimHei" w:hAnsi="Arial" w:cs="Arial"/>
          <w:b/>
          <w:bCs/>
          <w:sz w:val="20"/>
          <w:szCs w:val="20"/>
          <w:lang w:eastAsia="zh-CN"/>
        </w:rPr>
        <w:t>凯柏胶宝</w:t>
      </w:r>
      <w:proofErr w:type="gramEnd"/>
      <w:r w:rsidRPr="00A976F2">
        <w:rPr>
          <w:rFonts w:ascii="Calibri" w:eastAsia="SimHei" w:hAnsi="Calibri" w:cs="Calibri"/>
          <w:b/>
          <w:bCs/>
          <w:sz w:val="20"/>
          <w:szCs w:val="20"/>
          <w:lang w:eastAsia="zh-CN"/>
        </w:rPr>
        <w:t>®</w:t>
      </w:r>
      <w:r>
        <w:rPr>
          <w:rFonts w:ascii="Calibri" w:eastAsia="SimHei" w:hAnsi="Calibri" w:cs="Calibri" w:hint="eastAsia"/>
          <w:b/>
          <w:bCs/>
          <w:sz w:val="20"/>
          <w:szCs w:val="20"/>
          <w:lang w:eastAsia="zh-CN"/>
        </w:rPr>
        <w:t xml:space="preserve"> </w:t>
      </w:r>
      <w:r w:rsidRPr="00477882">
        <w:rPr>
          <w:rFonts w:ascii="Arial" w:eastAsia="SimHei" w:hAnsi="Arial" w:cs="Arial"/>
          <w:b/>
          <w:bCs/>
          <w:sz w:val="20"/>
          <w:szCs w:val="20"/>
          <w:lang w:eastAsia="zh-CN"/>
        </w:rPr>
        <w:t>联系</w:t>
      </w:r>
      <w:r w:rsidRPr="00477882">
        <w:rPr>
          <w:rFonts w:ascii="Arial" w:eastAsia="SimHei" w:hAnsi="Arial" w:cs="Arial"/>
          <w:sz w:val="20"/>
          <w:szCs w:val="20"/>
          <w:lang w:eastAsia="zh-CN"/>
        </w:rPr>
        <w:t>，与我们携手共创可持续高性能材料的未来。</w:t>
      </w:r>
    </w:p>
    <w:p w14:paraId="52578CD9" w14:textId="1D2D3E91" w:rsidR="00201983" w:rsidRPr="00B03893" w:rsidRDefault="00201983" w:rsidP="00201983">
      <w:pPr>
        <w:spacing w:line="360" w:lineRule="auto"/>
        <w:ind w:right="1559"/>
        <w:jc w:val="both"/>
        <w:rPr>
          <w:rFonts w:ascii="Arial" w:hAnsi="Arial" w:cs="Arial"/>
          <w:i/>
          <w:iCs/>
          <w:sz w:val="16"/>
          <w:szCs w:val="16"/>
          <w:lang w:eastAsia="zh-CN"/>
        </w:rPr>
      </w:pPr>
      <w:r w:rsidRPr="00B03893">
        <w:rPr>
          <w:rFonts w:ascii="Arial" w:hAnsi="Arial" w:cs="Arial"/>
          <w:b/>
          <w:bCs/>
          <w:i/>
          <w:iCs/>
          <w:sz w:val="16"/>
          <w:szCs w:val="16"/>
          <w:lang w:eastAsia="zh-CN"/>
        </w:rPr>
        <w:t>免责声明：</w:t>
      </w:r>
      <w:r w:rsidRPr="00B03893">
        <w:rPr>
          <w:rFonts w:ascii="Arial" w:hAnsi="Arial" w:cs="Arial"/>
          <w:i/>
          <w:iCs/>
          <w:sz w:val="16"/>
          <w:szCs w:val="16"/>
          <w:lang w:eastAsia="zh-CN"/>
        </w:rPr>
        <w:t>上述应用场景仅为展示材料性能之参考示例，最终产品的法规合</w:t>
      </w:r>
      <w:proofErr w:type="gramStart"/>
      <w:r w:rsidRPr="00B03893">
        <w:rPr>
          <w:rFonts w:ascii="Arial" w:hAnsi="Arial" w:cs="Arial"/>
          <w:i/>
          <w:iCs/>
          <w:sz w:val="16"/>
          <w:szCs w:val="16"/>
          <w:lang w:eastAsia="zh-CN"/>
        </w:rPr>
        <w:t>规</w:t>
      </w:r>
      <w:proofErr w:type="gramEnd"/>
      <w:r w:rsidRPr="00B03893">
        <w:rPr>
          <w:rFonts w:ascii="Arial" w:hAnsi="Arial" w:cs="Arial"/>
          <w:i/>
          <w:iCs/>
          <w:sz w:val="16"/>
          <w:szCs w:val="16"/>
          <w:lang w:eastAsia="zh-CN"/>
        </w:rPr>
        <w:t>性及使用适配性应由客户依据相关要求自行验证。</w:t>
      </w:r>
    </w:p>
    <w:p w14:paraId="62A65C28" w14:textId="77777777" w:rsidR="0077456A" w:rsidRPr="00986F68" w:rsidRDefault="00F007A5" w:rsidP="0077456A">
      <w:pPr>
        <w:spacing w:line="360" w:lineRule="auto"/>
        <w:ind w:right="1559"/>
        <w:jc w:val="both"/>
        <w:rPr>
          <w:rFonts w:ascii="Arial" w:hAnsi="Arial" w:cs="Arial"/>
          <w:sz w:val="20"/>
          <w:szCs w:val="20"/>
          <w:lang w:eastAsia="zh-CN"/>
        </w:rPr>
      </w:pPr>
      <w:r>
        <w:rPr>
          <w:noProof/>
        </w:rPr>
        <w:drawing>
          <wp:inline distT="0" distB="0" distL="0" distR="0" wp14:anchorId="7C214766" wp14:editId="19F80C01">
            <wp:extent cx="4273550" cy="2365450"/>
            <wp:effectExtent l="0" t="0" r="0" b="0"/>
            <wp:docPr id="230912269" name="Picture 1" descr="A finger pressing a button on a touch screen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0912269" name="Picture 1" descr="A finger pressing a button on a touch screen&#10;&#10;AI-generated content may be incorrect.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4748" cy="237164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96DD5" w:rsidRPr="00B96DD5">
        <w:rPr>
          <w:rFonts w:ascii="Arial" w:hAnsi="Arial" w:cs="Arial"/>
          <w:b/>
          <w:bCs/>
          <w:sz w:val="20"/>
          <w:szCs w:val="20"/>
          <w:lang w:eastAsia="zh-CN" w:bidi="ar-SA"/>
        </w:rPr>
        <w:t xml:space="preserve"> </w:t>
      </w:r>
      <w:r w:rsidR="0077456A" w:rsidRPr="00EF4369">
        <w:rPr>
          <w:rFonts w:ascii="Arial" w:eastAsia="SimHei" w:hAnsi="Arial" w:cs="Arial"/>
          <w:b/>
          <w:bCs/>
          <w:sz w:val="20"/>
          <w:szCs w:val="20"/>
          <w:lang w:eastAsia="zh-CN" w:bidi="ar-SA"/>
        </w:rPr>
        <w:t>（图片：</w:t>
      </w:r>
      <w:r w:rsidR="0077456A" w:rsidRPr="00EF4369">
        <w:rPr>
          <w:rFonts w:ascii="Arial" w:eastAsia="SimHei" w:hAnsi="Arial" w:cs="Arial"/>
          <w:b/>
          <w:bCs/>
          <w:sz w:val="20"/>
          <w:szCs w:val="20"/>
          <w:lang w:eastAsia="zh-CN" w:bidi="ar-SA"/>
        </w:rPr>
        <w:t>© 202</w:t>
      </w:r>
      <w:r w:rsidR="0077456A" w:rsidRPr="00EF4369">
        <w:rPr>
          <w:rFonts w:ascii="Arial" w:eastAsia="SimHei" w:hAnsi="Arial" w:cs="Arial" w:hint="eastAsia"/>
          <w:b/>
          <w:bCs/>
          <w:sz w:val="20"/>
          <w:szCs w:val="20"/>
          <w:lang w:eastAsia="zh-CN" w:bidi="ar-SA"/>
        </w:rPr>
        <w:t>5</w:t>
      </w:r>
      <w:r w:rsidR="0077456A" w:rsidRPr="00EF4369">
        <w:rPr>
          <w:rFonts w:ascii="Arial" w:eastAsia="SimHei" w:hAnsi="Arial" w:cs="Arial"/>
          <w:b/>
          <w:bCs/>
          <w:sz w:val="20"/>
          <w:szCs w:val="20"/>
          <w:lang w:eastAsia="zh-CN" w:bidi="ar-SA"/>
        </w:rPr>
        <w:t xml:space="preserve"> </w:t>
      </w:r>
      <w:proofErr w:type="gramStart"/>
      <w:r w:rsidR="0077456A" w:rsidRPr="00EF4369">
        <w:rPr>
          <w:rFonts w:ascii="Arial" w:eastAsia="SimHei" w:hAnsi="Arial" w:cs="Arial"/>
          <w:b/>
          <w:bCs/>
          <w:sz w:val="20"/>
          <w:szCs w:val="20"/>
          <w:lang w:eastAsia="zh-CN" w:bidi="ar-SA"/>
        </w:rPr>
        <w:t>凯柏胶宝</w:t>
      </w:r>
      <w:proofErr w:type="gramEnd"/>
      <w:r w:rsidR="0077456A" w:rsidRPr="00EF4369">
        <w:rPr>
          <w:rFonts w:ascii="Calibri" w:eastAsia="SimHei" w:hAnsi="Calibri" w:cs="Calibri"/>
          <w:b/>
          <w:bCs/>
          <w:sz w:val="20"/>
          <w:szCs w:val="20"/>
          <w:lang w:eastAsia="zh-CN" w:bidi="ar-SA"/>
        </w:rPr>
        <w:t>®</w:t>
      </w:r>
      <w:r w:rsidR="0077456A">
        <w:rPr>
          <w:rFonts w:ascii="Calibri" w:eastAsia="SimHei" w:hAnsi="Calibri" w:cs="Calibri"/>
          <w:b/>
          <w:bCs/>
          <w:sz w:val="20"/>
          <w:szCs w:val="20"/>
          <w:lang w:eastAsia="zh-CN" w:bidi="ar-SA"/>
        </w:rPr>
        <w:t xml:space="preserve"> </w:t>
      </w:r>
      <w:r w:rsidR="0077456A" w:rsidRPr="00EF4369">
        <w:rPr>
          <w:rFonts w:ascii="Arial" w:eastAsia="SimHei" w:hAnsi="Arial" w:cs="Arial"/>
          <w:b/>
          <w:bCs/>
          <w:sz w:val="20"/>
          <w:szCs w:val="20"/>
          <w:lang w:eastAsia="zh-CN" w:bidi="ar-SA"/>
        </w:rPr>
        <w:t>版权所有）</w:t>
      </w:r>
    </w:p>
    <w:p w14:paraId="232A6544" w14:textId="77777777" w:rsidR="0077456A" w:rsidRPr="00281735" w:rsidRDefault="0077456A" w:rsidP="0077456A">
      <w:pPr>
        <w:spacing w:line="360" w:lineRule="auto"/>
        <w:ind w:right="1559"/>
        <w:rPr>
          <w:rFonts w:ascii="Arial" w:hAnsi="Arial" w:cs="Arial"/>
          <w:sz w:val="20"/>
          <w:szCs w:val="20"/>
          <w:lang w:eastAsia="zh-CN"/>
        </w:rPr>
      </w:pPr>
      <w:proofErr w:type="gramStart"/>
      <w:r w:rsidRPr="00EF4369">
        <w:rPr>
          <w:rFonts w:ascii="Arial" w:eastAsia="SimHei" w:hAnsi="Arial" w:cs="Arial"/>
          <w:sz w:val="20"/>
          <w:szCs w:val="20"/>
          <w:lang w:eastAsia="zh-CN" w:bidi="ar-SA"/>
        </w:rPr>
        <w:t>如需高清</w:t>
      </w:r>
      <w:proofErr w:type="gramEnd"/>
      <w:r w:rsidRPr="00EF4369">
        <w:rPr>
          <w:rFonts w:ascii="Arial" w:eastAsia="SimHei" w:hAnsi="Arial" w:cs="Arial"/>
          <w:sz w:val="20"/>
          <w:szCs w:val="20"/>
          <w:lang w:eastAsia="zh-CN" w:bidi="ar-SA"/>
        </w:rPr>
        <w:t>图片，请联系</w:t>
      </w:r>
      <w:r w:rsidRPr="00EF4369">
        <w:rPr>
          <w:rFonts w:ascii="Arial" w:eastAsia="SimHei" w:hAnsi="Arial" w:cs="Arial"/>
          <w:sz w:val="20"/>
          <w:szCs w:val="20"/>
          <w:lang w:eastAsia="zh-CN" w:bidi="ar-SA"/>
        </w:rPr>
        <w:t xml:space="preserve"> Bridget Ngang</w:t>
      </w:r>
      <w:r w:rsidRPr="00EF4369">
        <w:rPr>
          <w:rFonts w:ascii="Arial" w:eastAsia="SimHei" w:hAnsi="Arial" w:cs="Arial"/>
          <w:sz w:val="20"/>
          <w:szCs w:val="20"/>
          <w:lang w:eastAsia="zh-CN" w:bidi="ar-SA"/>
        </w:rPr>
        <w:t>（</w:t>
      </w:r>
      <w:r w:rsidRPr="00EF4369">
        <w:rPr>
          <w:rFonts w:ascii="Arial" w:eastAsia="SimHei" w:hAnsi="Arial" w:cs="Arial"/>
          <w:sz w:val="20"/>
          <w:szCs w:val="20"/>
          <w:lang w:eastAsia="zh-CN" w:bidi="ar-SA"/>
        </w:rPr>
        <w:t>bridget.ngang@kraiburg-tpe.com</w:t>
      </w:r>
      <w:r w:rsidRPr="00EF4369">
        <w:rPr>
          <w:rFonts w:ascii="Arial" w:eastAsia="SimHei" w:hAnsi="Arial" w:cs="Arial"/>
          <w:sz w:val="20"/>
          <w:szCs w:val="20"/>
          <w:lang w:eastAsia="zh-CN" w:bidi="ar-SA"/>
        </w:rPr>
        <w:t>，</w:t>
      </w:r>
      <w:r w:rsidRPr="00EF4369">
        <w:rPr>
          <w:rFonts w:ascii="Arial" w:eastAsia="SimHei" w:hAnsi="Arial" w:cs="Arial"/>
          <w:sz w:val="20"/>
          <w:szCs w:val="20"/>
          <w:lang w:eastAsia="zh-CN" w:bidi="ar-SA"/>
        </w:rPr>
        <w:t>+6 03 9545 6301</w:t>
      </w:r>
      <w:r w:rsidRPr="00EF4369">
        <w:rPr>
          <w:rFonts w:ascii="Arial" w:eastAsia="SimHei" w:hAnsi="Arial" w:cs="Arial"/>
          <w:sz w:val="20"/>
          <w:szCs w:val="20"/>
          <w:lang w:eastAsia="zh-CN" w:bidi="ar-SA"/>
        </w:rPr>
        <w:t>）。</w:t>
      </w:r>
    </w:p>
    <w:p w14:paraId="2C7BA969" w14:textId="77777777" w:rsidR="0077456A" w:rsidRPr="00281735" w:rsidRDefault="0077456A" w:rsidP="0077456A">
      <w:pPr>
        <w:ind w:right="1559"/>
        <w:rPr>
          <w:rFonts w:ascii="Arial" w:hAnsi="Arial" w:cs="Arial"/>
          <w:b/>
          <w:sz w:val="20"/>
          <w:szCs w:val="20"/>
          <w:lang w:val="en-GB" w:eastAsia="zh-CN"/>
        </w:rPr>
      </w:pPr>
      <w:r>
        <w:rPr>
          <w:rFonts w:ascii="Arial" w:eastAsia="SimHei" w:hAnsi="Arial" w:cs="Arial" w:hint="eastAsia"/>
          <w:b/>
          <w:sz w:val="20"/>
          <w:szCs w:val="20"/>
          <w:lang w:eastAsia="zh-CN"/>
        </w:rPr>
        <w:t>媒体</w:t>
      </w:r>
      <w:r w:rsidRPr="00EF4369">
        <w:rPr>
          <w:rFonts w:ascii="Arial" w:eastAsia="SimHei" w:hAnsi="Arial" w:cs="Arial"/>
          <w:b/>
          <w:sz w:val="20"/>
          <w:szCs w:val="20"/>
          <w:lang w:eastAsia="zh-CN"/>
        </w:rPr>
        <w:t>联系人信息：</w:t>
      </w:r>
      <w:r w:rsidRPr="00281735">
        <w:rPr>
          <w:rFonts w:ascii="Arial" w:hAnsi="Arial" w:cs="Arial"/>
          <w:b/>
          <w:noProof/>
          <w:sz w:val="20"/>
          <w:szCs w:val="20"/>
          <w:lang w:val="en-MY" w:eastAsia="en-MY" w:bidi="ar-SA"/>
        </w:rPr>
        <w:drawing>
          <wp:anchor distT="0" distB="0" distL="114300" distR="114300" simplePos="0" relativeHeight="251659264" behindDoc="0" locked="0" layoutInCell="1" allowOverlap="1" wp14:anchorId="6F29084A" wp14:editId="1430047C">
            <wp:simplePos x="0" y="0"/>
            <wp:positionH relativeFrom="column">
              <wp:posOffset>-2540</wp:posOffset>
            </wp:positionH>
            <wp:positionV relativeFrom="paragraph">
              <wp:posOffset>192481</wp:posOffset>
            </wp:positionV>
            <wp:extent cx="457200" cy="457200"/>
            <wp:effectExtent l="0" t="0" r="0" b="0"/>
            <wp:wrapThrough wrapText="bothSides">
              <wp:wrapPolygon edited="0">
                <wp:start x="4500" y="0"/>
                <wp:lineTo x="0" y="4500"/>
                <wp:lineTo x="0" y="16200"/>
                <wp:lineTo x="4500" y="20700"/>
                <wp:lineTo x="16200" y="20700"/>
                <wp:lineTo x="20700" y="16200"/>
                <wp:lineTo x="20700" y="4500"/>
                <wp:lineTo x="16200" y="0"/>
                <wp:lineTo x="4500" y="0"/>
              </wp:wrapPolygon>
            </wp:wrapThrough>
            <wp:docPr id="5" name="Grafik 6" descr="Icon&#10;&#10;Description automatically generated">
              <a:hlinkClick xmlns:a="http://schemas.openxmlformats.org/drawingml/2006/main" r:id="rId1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Grafik 6" descr="Icon&#10;&#10;Description automatically generated">
                      <a:hlinkClick r:id="rId1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F1EF478" w14:textId="77777777" w:rsidR="0077456A" w:rsidRDefault="0077456A" w:rsidP="0077456A">
      <w:pPr>
        <w:ind w:right="1559"/>
        <w:rPr>
          <w:rFonts w:ascii="Arial" w:eastAsia="SimHei" w:hAnsi="Arial" w:cs="Arial"/>
          <w:bCs/>
          <w:sz w:val="20"/>
          <w:szCs w:val="20"/>
          <w:lang w:eastAsia="zh-CN"/>
        </w:rPr>
      </w:pPr>
      <w:hyperlink r:id="rId19" w:history="1">
        <w:r w:rsidRPr="00973747">
          <w:rPr>
            <w:rStyle w:val="Hyperlink"/>
            <w:rFonts w:ascii="Arial" w:eastAsia="SimHei" w:hAnsi="Arial" w:cs="Arial"/>
            <w:color w:val="000000" w:themeColor="text1"/>
            <w:sz w:val="20"/>
            <w:szCs w:val="20"/>
            <w:lang w:eastAsia="zh-CN"/>
          </w:rPr>
          <w:t>下载高</w:t>
        </w:r>
        <w:proofErr w:type="gramStart"/>
        <w:r w:rsidRPr="00973747">
          <w:rPr>
            <w:rStyle w:val="Hyperlink"/>
            <w:rFonts w:ascii="Arial" w:eastAsia="SimHei" w:hAnsi="Arial" w:cs="Arial"/>
            <w:color w:val="000000" w:themeColor="text1"/>
            <w:sz w:val="20"/>
            <w:szCs w:val="20"/>
            <w:lang w:eastAsia="zh-CN"/>
          </w:rPr>
          <w:t>清图片</w:t>
        </w:r>
        <w:proofErr w:type="gramEnd"/>
      </w:hyperlink>
    </w:p>
    <w:p w14:paraId="01955279" w14:textId="77777777" w:rsidR="0077456A" w:rsidRPr="00281735" w:rsidRDefault="0077456A" w:rsidP="0077456A">
      <w:pPr>
        <w:ind w:right="1559"/>
        <w:rPr>
          <w:rFonts w:ascii="Arial" w:hAnsi="Arial" w:cs="Arial"/>
          <w:b/>
          <w:sz w:val="20"/>
          <w:szCs w:val="20"/>
          <w:lang w:val="en-GB" w:eastAsia="zh-CN"/>
        </w:rPr>
      </w:pPr>
      <w:r w:rsidRPr="00281735">
        <w:rPr>
          <w:noProof/>
          <w:sz w:val="20"/>
          <w:szCs w:val="20"/>
          <w:lang w:val="en-MY" w:eastAsia="en-MY" w:bidi="ar-SA"/>
        </w:rPr>
        <w:drawing>
          <wp:anchor distT="0" distB="0" distL="114300" distR="114300" simplePos="0" relativeHeight="251660288" behindDoc="1" locked="0" layoutInCell="1" allowOverlap="1" wp14:anchorId="1128B76E" wp14:editId="6211BB25">
            <wp:simplePos x="0" y="0"/>
            <wp:positionH relativeFrom="margin">
              <wp:posOffset>0</wp:posOffset>
            </wp:positionH>
            <wp:positionV relativeFrom="paragraph">
              <wp:posOffset>189230</wp:posOffset>
            </wp:positionV>
            <wp:extent cx="450215" cy="450215"/>
            <wp:effectExtent l="0" t="0" r="6985" b="6985"/>
            <wp:wrapTight wrapText="bothSides">
              <wp:wrapPolygon edited="0">
                <wp:start x="4570" y="0"/>
                <wp:lineTo x="0" y="4570"/>
                <wp:lineTo x="0" y="16451"/>
                <wp:lineTo x="4570" y="21021"/>
                <wp:lineTo x="16451" y="21021"/>
                <wp:lineTo x="21021" y="16451"/>
                <wp:lineTo x="21021" y="4570"/>
                <wp:lineTo x="16451" y="0"/>
                <wp:lineTo x="4570" y="0"/>
              </wp:wrapPolygon>
            </wp:wrapTight>
            <wp:docPr id="7" name="Grafik 1" descr="Icon&#10;&#10;Description automatically generated">
              <a:hlinkClick xmlns:a="http://schemas.openxmlformats.org/drawingml/2006/main" r:id="rId2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1" descr="Icon&#10;&#10;Description automatically generated">
                      <a:hlinkClick r:id="rId2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215" cy="450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5889AC3F" w14:textId="77777777" w:rsidR="0077456A" w:rsidRPr="00973747" w:rsidRDefault="0077456A" w:rsidP="0077456A">
      <w:pPr>
        <w:ind w:right="1559"/>
        <w:rPr>
          <w:color w:val="000000" w:themeColor="text1"/>
          <w:sz w:val="20"/>
          <w:szCs w:val="20"/>
          <w:lang w:eastAsia="zh-CN"/>
        </w:rPr>
      </w:pPr>
      <w:hyperlink r:id="rId22" w:history="1">
        <w:proofErr w:type="gramStart"/>
        <w:r w:rsidRPr="00973747">
          <w:rPr>
            <w:rStyle w:val="Hyperlink"/>
            <w:rFonts w:ascii="Arial" w:eastAsia="SimHei" w:hAnsi="Arial" w:cs="Arial"/>
            <w:color w:val="000000" w:themeColor="text1"/>
            <w:sz w:val="20"/>
            <w:szCs w:val="20"/>
            <w:lang w:eastAsia="zh-CN"/>
          </w:rPr>
          <w:t>凯柏胶宝</w:t>
        </w:r>
        <w:proofErr w:type="gramEnd"/>
        <w:r w:rsidRPr="00973747">
          <w:rPr>
            <w:rStyle w:val="Hyperlink"/>
            <w:rFonts w:ascii="Calibri" w:eastAsia="SimHei" w:hAnsi="Calibri" w:cs="Calibri"/>
            <w:color w:val="000000" w:themeColor="text1"/>
            <w:sz w:val="20"/>
            <w:szCs w:val="20"/>
            <w:lang w:eastAsia="zh-CN"/>
          </w:rPr>
          <w:t>®</w:t>
        </w:r>
        <w:r>
          <w:rPr>
            <w:rStyle w:val="Hyperlink"/>
            <w:rFonts w:ascii="Calibri" w:eastAsia="SimHei" w:hAnsi="Calibri" w:cs="Calibri" w:hint="eastAsia"/>
            <w:color w:val="000000" w:themeColor="text1"/>
            <w:sz w:val="20"/>
            <w:szCs w:val="20"/>
            <w:lang w:eastAsia="zh-CN"/>
          </w:rPr>
          <w:t xml:space="preserve"> </w:t>
        </w:r>
        <w:r w:rsidRPr="00973747">
          <w:rPr>
            <w:rStyle w:val="Hyperlink"/>
            <w:rFonts w:ascii="Arial" w:eastAsia="SimHei" w:hAnsi="Arial" w:cs="Arial"/>
            <w:color w:val="000000" w:themeColor="text1"/>
            <w:sz w:val="20"/>
            <w:szCs w:val="20"/>
            <w:lang w:eastAsia="zh-CN"/>
          </w:rPr>
          <w:t>最新资讯</w:t>
        </w:r>
      </w:hyperlink>
    </w:p>
    <w:p w14:paraId="34A1C0E2" w14:textId="77777777" w:rsidR="0077456A" w:rsidRPr="00281735" w:rsidRDefault="0077456A" w:rsidP="0077456A">
      <w:pPr>
        <w:ind w:right="1559"/>
        <w:rPr>
          <w:rFonts w:ascii="Arial" w:hAnsi="Arial" w:cs="Arial"/>
          <w:b/>
          <w:sz w:val="20"/>
          <w:szCs w:val="20"/>
          <w:lang w:val="en-GB" w:eastAsia="zh-CN"/>
        </w:rPr>
      </w:pPr>
    </w:p>
    <w:p w14:paraId="3C7174CB" w14:textId="77777777" w:rsidR="0077456A" w:rsidRPr="00986F68" w:rsidRDefault="0077456A" w:rsidP="0077456A">
      <w:pPr>
        <w:ind w:right="1559"/>
        <w:rPr>
          <w:sz w:val="20"/>
          <w:szCs w:val="20"/>
          <w:lang w:eastAsia="zh-CN"/>
        </w:rPr>
      </w:pPr>
      <w:r w:rsidRPr="00EF4369">
        <w:rPr>
          <w:rFonts w:ascii="Arial" w:eastAsia="SimHei" w:hAnsi="Arial" w:cs="Arial"/>
          <w:b/>
          <w:sz w:val="20"/>
          <w:szCs w:val="20"/>
          <w:lang w:eastAsia="zh-CN"/>
        </w:rPr>
        <w:t>连接社交媒体：</w:t>
      </w:r>
    </w:p>
    <w:p w14:paraId="679A6FA7" w14:textId="77777777" w:rsidR="0077456A" w:rsidRPr="00281735" w:rsidRDefault="0077456A" w:rsidP="0077456A">
      <w:pPr>
        <w:ind w:right="1559"/>
        <w:rPr>
          <w:rFonts w:ascii="Arial" w:hAnsi="Arial" w:cs="Arial"/>
          <w:b/>
          <w:sz w:val="20"/>
          <w:szCs w:val="20"/>
          <w:lang w:val="en-GB" w:eastAsia="zh-CN"/>
        </w:rPr>
      </w:pPr>
      <w:r w:rsidRPr="00281735">
        <w:rPr>
          <w:rFonts w:ascii="Arial" w:hAnsi="Arial" w:cs="Arial"/>
          <w:b/>
          <w:noProof/>
          <w:sz w:val="20"/>
          <w:szCs w:val="20"/>
          <w:lang w:val="en-GB" w:eastAsia="zh-CN"/>
        </w:rPr>
        <w:t xml:space="preserve"> </w:t>
      </w:r>
      <w:r w:rsidRPr="00281735">
        <w:rPr>
          <w:rFonts w:ascii="Arial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5D455F85" wp14:editId="496E4C6E">
            <wp:extent cx="289560" cy="289560"/>
            <wp:effectExtent l="0" t="0" r="0" b="0"/>
            <wp:docPr id="2" name="Picture 2" descr="Icon&#10;&#10;Description automatically generated">
              <a:hlinkClick xmlns:a="http://schemas.openxmlformats.org/drawingml/2006/main" r:id="rId2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Icon&#10;&#10;Description automatically generated">
                      <a:hlinkClick r:id="rId2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560" cy="289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81735">
        <w:rPr>
          <w:rFonts w:ascii="Arial" w:hAnsi="Arial" w:cs="Arial"/>
          <w:b/>
          <w:noProof/>
          <w:sz w:val="20"/>
          <w:szCs w:val="20"/>
          <w:lang w:val="en-GB" w:eastAsia="zh-CN"/>
        </w:rPr>
        <w:t xml:space="preserve">   </w:t>
      </w:r>
      <w:r w:rsidRPr="00281735">
        <w:rPr>
          <w:rFonts w:ascii="Arial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2776ED02" wp14:editId="186F1F6D">
            <wp:extent cx="335280" cy="291202"/>
            <wp:effectExtent l="0" t="0" r="7620" b="0"/>
            <wp:docPr id="3" name="Picture 3" descr="Icon&#10;&#10;Description automatically generated with medium confidence">
              <a:hlinkClick xmlns:a="http://schemas.openxmlformats.org/drawingml/2006/main" r:id="rId2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Icon&#10;&#10;Description automatically generated with medium confidence">
                      <a:hlinkClick r:id="rId2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6738" cy="3011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81735">
        <w:rPr>
          <w:rFonts w:ascii="Arial" w:hAnsi="Arial" w:cs="Arial"/>
          <w:b/>
          <w:noProof/>
          <w:sz w:val="20"/>
          <w:szCs w:val="20"/>
          <w:lang w:val="en-GB" w:eastAsia="zh-CN"/>
        </w:rPr>
        <w:t xml:space="preserve">    </w:t>
      </w:r>
      <w:r w:rsidRPr="00281735">
        <w:rPr>
          <w:rFonts w:ascii="Arial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7A1546D3" wp14:editId="1D4B0FA1">
            <wp:extent cx="300990" cy="300990"/>
            <wp:effectExtent l="0" t="0" r="3810" b="3810"/>
            <wp:docPr id="8" name="Grafik 7" descr="Icon&#10;&#10;Description automatically generated">
              <a:hlinkClick xmlns:a="http://schemas.openxmlformats.org/drawingml/2006/main" r:id="rId2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Grafik 7" descr="Icon&#10;&#10;Description automatically generated">
                      <a:hlinkClick r:id="rId2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584" cy="3055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81735">
        <w:rPr>
          <w:rFonts w:ascii="Arial" w:hAnsi="Arial" w:cs="Arial"/>
          <w:b/>
          <w:noProof/>
          <w:sz w:val="20"/>
          <w:szCs w:val="20"/>
          <w:lang w:val="en-GB" w:eastAsia="zh-CN"/>
        </w:rPr>
        <w:t xml:space="preserve"> </w:t>
      </w:r>
      <w:r w:rsidRPr="00281735">
        <w:rPr>
          <w:rFonts w:ascii="Arial" w:hAnsi="Arial" w:cs="Arial"/>
          <w:b/>
          <w:noProof/>
          <w:sz w:val="20"/>
          <w:szCs w:val="20"/>
          <w:lang w:val="de-DE" w:eastAsia="zh-CN"/>
        </w:rPr>
        <w:t xml:space="preserve">  </w:t>
      </w:r>
      <w:r w:rsidRPr="00281735">
        <w:rPr>
          <w:rFonts w:ascii="Arial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63A35A72" wp14:editId="0CD1A1C8">
            <wp:extent cx="296266" cy="296266"/>
            <wp:effectExtent l="0" t="0" r="8890" b="8890"/>
            <wp:docPr id="4" name="Grafik 21" descr="Logo&#10;&#10;Description automatically generated">
              <a:hlinkClick xmlns:a="http://schemas.openxmlformats.org/drawingml/2006/main" r:id="rId2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Grafik 21" descr="Logo&#10;&#10;Description automatically generated">
                      <a:hlinkClick r:id="rId2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3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946" cy="3069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81735">
        <w:rPr>
          <w:rFonts w:ascii="Arial" w:hAnsi="Arial" w:cs="Arial"/>
          <w:b/>
          <w:noProof/>
          <w:sz w:val="20"/>
          <w:szCs w:val="20"/>
          <w:lang w:val="de-DE" w:eastAsia="zh-CN"/>
        </w:rPr>
        <w:t xml:space="preserve">  </w:t>
      </w:r>
      <w:r w:rsidRPr="00281735">
        <w:rPr>
          <w:rFonts w:ascii="Arial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61382B61" wp14:editId="42E50B25">
            <wp:extent cx="399648" cy="303965"/>
            <wp:effectExtent l="0" t="0" r="635" b="1270"/>
            <wp:docPr id="9" name="Picture 9" descr="Logo, icon&#10;&#10;Description automatically generated">
              <a:hlinkClick xmlns:a="http://schemas.openxmlformats.org/drawingml/2006/main" r:id="rId3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9" descr="Logo, icon&#10;&#10;Description automatically generated">
                      <a:hlinkClick r:id="rId3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3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0665" cy="3123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ABA46B1" w14:textId="77777777" w:rsidR="0077456A" w:rsidRPr="003E4160" w:rsidRDefault="0077456A" w:rsidP="0077456A">
      <w:pPr>
        <w:ind w:right="1559"/>
        <w:rPr>
          <w:rFonts w:ascii="Arial" w:hAnsi="Arial" w:cs="Arial"/>
          <w:b/>
          <w:sz w:val="20"/>
          <w:szCs w:val="20"/>
          <w:lang w:val="en-MY" w:eastAsia="zh-CN"/>
        </w:rPr>
      </w:pPr>
      <w:r w:rsidRPr="00EF4369">
        <w:rPr>
          <w:rFonts w:ascii="Arial" w:eastAsia="SimHei" w:hAnsi="Arial" w:cs="Arial"/>
          <w:b/>
          <w:sz w:val="20"/>
          <w:szCs w:val="20"/>
          <w:lang w:eastAsia="zh-CN"/>
        </w:rPr>
        <w:t>关注我们的</w:t>
      </w:r>
      <w:proofErr w:type="gramStart"/>
      <w:r w:rsidRPr="00EF4369">
        <w:rPr>
          <w:rFonts w:ascii="Arial" w:eastAsia="SimHei" w:hAnsi="Arial" w:cs="Arial"/>
          <w:b/>
          <w:sz w:val="20"/>
          <w:szCs w:val="20"/>
          <w:lang w:eastAsia="zh-CN"/>
        </w:rPr>
        <w:t>微信公众号</w:t>
      </w:r>
      <w:proofErr w:type="gramEnd"/>
    </w:p>
    <w:p w14:paraId="4736B2CA" w14:textId="77777777" w:rsidR="0077456A" w:rsidRPr="00281735" w:rsidRDefault="0077456A" w:rsidP="0077456A">
      <w:pPr>
        <w:ind w:right="1559"/>
        <w:rPr>
          <w:rFonts w:ascii="Arial" w:hAnsi="Arial" w:cs="Arial"/>
          <w:b/>
          <w:sz w:val="20"/>
          <w:szCs w:val="20"/>
          <w:lang w:val="en-MY"/>
        </w:rPr>
      </w:pPr>
      <w:r w:rsidRPr="00281735">
        <w:rPr>
          <w:rFonts w:ascii="Arial" w:hAnsi="Arial" w:cs="Arial"/>
          <w:noProof/>
          <w:sz w:val="20"/>
          <w:szCs w:val="20"/>
          <w:lang w:val="en-MY" w:eastAsia="en-MY" w:bidi="ar-SA"/>
        </w:rPr>
        <w:lastRenderedPageBreak/>
        <w:drawing>
          <wp:inline distT="0" distB="0" distL="0" distR="0" wp14:anchorId="67E95B49" wp14:editId="7E5FFF58">
            <wp:extent cx="829310" cy="1036320"/>
            <wp:effectExtent l="0" t="0" r="8890" b="0"/>
            <wp:docPr id="10" name="Picture 10" descr="Qr cod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10" descr="Qr code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3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9310" cy="10363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259AFD04" w14:textId="6F5AEB09" w:rsidR="001655F4" w:rsidRPr="00AF1A35" w:rsidRDefault="0077456A" w:rsidP="0077456A">
      <w:pPr>
        <w:spacing w:line="360" w:lineRule="auto"/>
        <w:ind w:right="1559"/>
        <w:jc w:val="both"/>
        <w:rPr>
          <w:rFonts w:ascii="Arial" w:eastAsia="SimHei" w:hAnsi="Arial" w:cs="Arial"/>
          <w:b/>
          <w:sz w:val="20"/>
          <w:szCs w:val="20"/>
          <w:lang w:val="en-MY" w:eastAsia="zh-CN"/>
        </w:rPr>
      </w:pPr>
      <w:proofErr w:type="gramStart"/>
      <w:r w:rsidRPr="00EF4369">
        <w:rPr>
          <w:rFonts w:ascii="Arial" w:eastAsia="SimHei" w:hAnsi="Arial" w:cs="Arial" w:hint="eastAsia"/>
          <w:sz w:val="20"/>
          <w:szCs w:val="20"/>
          <w:lang w:eastAsia="zh-CN"/>
        </w:rPr>
        <w:t>凯柏胶宝</w:t>
      </w:r>
      <w:proofErr w:type="gramEnd"/>
      <w:r w:rsidRPr="00EF4369">
        <w:rPr>
          <w:rFonts w:ascii="Calibri" w:eastAsia="SimHei" w:hAnsi="Calibri" w:cs="Calibri"/>
          <w:sz w:val="20"/>
          <w:szCs w:val="20"/>
          <w:lang w:eastAsia="zh-CN"/>
        </w:rPr>
        <w:t>®</w:t>
      </w:r>
      <w:r>
        <w:rPr>
          <w:rFonts w:ascii="Calibri" w:eastAsia="SimHei" w:hAnsi="Calibri" w:cs="Calibri" w:hint="eastAsia"/>
          <w:sz w:val="20"/>
          <w:szCs w:val="20"/>
          <w:lang w:eastAsia="zh-CN"/>
        </w:rPr>
        <w:t xml:space="preserve"> </w:t>
      </w:r>
      <w:r w:rsidRPr="00EF4369">
        <w:rPr>
          <w:rFonts w:ascii="Arial" w:eastAsia="SimHei" w:hAnsi="Arial" w:cs="Arial" w:hint="eastAsia"/>
          <w:sz w:val="20"/>
          <w:szCs w:val="20"/>
          <w:lang w:eastAsia="zh-CN"/>
        </w:rPr>
        <w:t>公司</w:t>
      </w:r>
      <w:r w:rsidRPr="00EF4369">
        <w:rPr>
          <w:rFonts w:ascii="Arial" w:eastAsia="SimHei" w:hAnsi="Arial" w:cs="Arial" w:hint="eastAsia"/>
          <w:sz w:val="20"/>
          <w:szCs w:val="20"/>
          <w:lang w:eastAsia="zh-CN"/>
        </w:rPr>
        <w:t xml:space="preserve"> (www.kraiburg-tpe.cn) </w:t>
      </w:r>
      <w:r w:rsidRPr="00EF4369">
        <w:rPr>
          <w:rFonts w:ascii="Arial" w:eastAsia="SimHei" w:hAnsi="Arial" w:cs="Arial" w:hint="eastAsia"/>
          <w:sz w:val="20"/>
          <w:szCs w:val="20"/>
          <w:lang w:eastAsia="zh-CN"/>
        </w:rPr>
        <w:t>是一家业务足迹遍布全球的定制热塑性弹性体制造商，并在中国上海及香港特别行政区设有销售办公室，</w:t>
      </w:r>
      <w:r w:rsidRPr="00EF4369">
        <w:rPr>
          <w:rFonts w:ascii="Arial" w:eastAsia="SimHei" w:hAnsi="Arial" w:cs="Arial" w:hint="eastAsia"/>
          <w:sz w:val="20"/>
          <w:szCs w:val="20"/>
          <w:lang w:eastAsia="zh-CN"/>
        </w:rPr>
        <w:t xml:space="preserve"> </w:t>
      </w:r>
      <w:r w:rsidRPr="00EF4369">
        <w:rPr>
          <w:rFonts w:ascii="Arial" w:eastAsia="SimHei" w:hAnsi="Arial" w:cs="Arial" w:hint="eastAsia"/>
          <w:sz w:val="20"/>
          <w:szCs w:val="20"/>
          <w:lang w:eastAsia="zh-CN"/>
        </w:rPr>
        <w:t>还在北京、沈阳、</w:t>
      </w:r>
      <w:r w:rsidRPr="00EF4369">
        <w:rPr>
          <w:rFonts w:ascii="Arial" w:eastAsia="SimHei" w:hAnsi="Arial" w:cs="Arial" w:hint="eastAsia"/>
          <w:sz w:val="20"/>
          <w:szCs w:val="20"/>
          <w:lang w:eastAsia="zh-CN"/>
        </w:rPr>
        <w:t xml:space="preserve"> </w:t>
      </w:r>
      <w:r w:rsidRPr="00EF4369">
        <w:rPr>
          <w:rFonts w:ascii="Arial" w:eastAsia="SimHei" w:hAnsi="Arial" w:cs="Arial" w:hint="eastAsia"/>
          <w:sz w:val="20"/>
          <w:szCs w:val="20"/>
          <w:lang w:eastAsia="zh-CN"/>
        </w:rPr>
        <w:t>武汉、广州等地都设有销售网络。我司成立于</w:t>
      </w:r>
      <w:r w:rsidRPr="00EF4369">
        <w:rPr>
          <w:rFonts w:ascii="Arial" w:eastAsia="SimHei" w:hAnsi="Arial" w:cs="Arial" w:hint="eastAsia"/>
          <w:sz w:val="20"/>
          <w:szCs w:val="20"/>
          <w:lang w:eastAsia="zh-CN"/>
        </w:rPr>
        <w:t xml:space="preserve"> 2001 </w:t>
      </w:r>
      <w:r w:rsidRPr="00EF4369">
        <w:rPr>
          <w:rFonts w:ascii="Arial" w:eastAsia="SimHei" w:hAnsi="Arial" w:cs="Arial" w:hint="eastAsia"/>
          <w:sz w:val="20"/>
          <w:szCs w:val="20"/>
          <w:lang w:eastAsia="zh-CN"/>
        </w:rPr>
        <w:t>年，是克莱伯格集团旗下的独立业务单位，现已成为</w:t>
      </w:r>
      <w:r w:rsidRPr="00EF4369">
        <w:rPr>
          <w:rFonts w:ascii="Arial" w:eastAsia="SimHei" w:hAnsi="Arial" w:cs="Arial" w:hint="eastAsia"/>
          <w:sz w:val="20"/>
          <w:szCs w:val="20"/>
          <w:lang w:eastAsia="zh-CN"/>
        </w:rPr>
        <w:t xml:space="preserve"> TPE </w:t>
      </w:r>
      <w:r w:rsidRPr="00EF4369">
        <w:rPr>
          <w:rFonts w:ascii="Arial" w:eastAsia="SimHei" w:hAnsi="Arial" w:cs="Arial" w:hint="eastAsia"/>
          <w:sz w:val="20"/>
          <w:szCs w:val="20"/>
          <w:lang w:eastAsia="zh-CN"/>
        </w:rPr>
        <w:t>化合物领域最具竞争力的行业领导者。公司旨在为客户提供安全、可靠、可持续的产品。公司拥有超过</w:t>
      </w:r>
      <w:r w:rsidRPr="00EF4369">
        <w:rPr>
          <w:rFonts w:ascii="Arial" w:eastAsia="SimHei" w:hAnsi="Arial" w:cs="Arial" w:hint="eastAsia"/>
          <w:sz w:val="20"/>
          <w:szCs w:val="20"/>
          <w:lang w:eastAsia="zh-CN"/>
        </w:rPr>
        <w:t xml:space="preserve"> 700 </w:t>
      </w:r>
      <w:r w:rsidRPr="00EF4369">
        <w:rPr>
          <w:rFonts w:ascii="Arial" w:eastAsia="SimHei" w:hAnsi="Arial" w:cs="Arial" w:hint="eastAsia"/>
          <w:sz w:val="20"/>
          <w:szCs w:val="20"/>
          <w:lang w:eastAsia="zh-CN"/>
        </w:rPr>
        <w:t>名员工，遍布全球，在德国、美国和马来西亚三地建立了生产基地，致力于向汽车、工业、消费品和监管严格的医疗领域提供品类丰富的产品。旗下的成熟产品线</w:t>
      </w:r>
      <w:r w:rsidRPr="00EF4369">
        <w:rPr>
          <w:rFonts w:ascii="Arial" w:eastAsia="SimHei" w:hAnsi="Arial" w:cs="Arial" w:hint="eastAsia"/>
          <w:sz w:val="20"/>
          <w:szCs w:val="20"/>
          <w:lang w:eastAsia="zh-CN"/>
        </w:rPr>
        <w:t xml:space="preserve"> </w:t>
      </w:r>
      <w:r w:rsidRPr="00EF4369">
        <w:rPr>
          <w:rFonts w:ascii="Arial" w:eastAsia="SimHei" w:hAnsi="Arial" w:cs="Arial" w:hint="eastAsia"/>
          <w:sz w:val="20"/>
          <w:szCs w:val="20"/>
          <w:lang w:eastAsia="zh-CN"/>
        </w:rPr>
        <w:t>–</w:t>
      </w:r>
      <w:r w:rsidRPr="00EF4369">
        <w:rPr>
          <w:rFonts w:ascii="Arial" w:eastAsia="SimHei" w:hAnsi="Arial" w:cs="Arial" w:hint="eastAsia"/>
          <w:sz w:val="20"/>
          <w:szCs w:val="20"/>
          <w:lang w:eastAsia="zh-CN"/>
        </w:rPr>
        <w:t xml:space="preserve"> </w:t>
      </w:r>
      <w:r w:rsidRPr="00EF4369">
        <w:rPr>
          <w:rFonts w:ascii="Arial" w:eastAsia="SimHei" w:hAnsi="Arial" w:cs="Arial" w:hint="eastAsia"/>
          <w:sz w:val="20"/>
          <w:szCs w:val="20"/>
          <w:lang w:eastAsia="zh-CN"/>
        </w:rPr>
        <w:t>热塑宝</w:t>
      </w:r>
      <w:r w:rsidRPr="00EF4369">
        <w:rPr>
          <w:rFonts w:ascii="Arial" w:eastAsia="SimHei" w:hAnsi="Arial" w:cs="Arial" w:hint="eastAsia"/>
          <w:sz w:val="20"/>
          <w:szCs w:val="20"/>
          <w:lang w:eastAsia="zh-CN"/>
        </w:rPr>
        <w:t xml:space="preserve"> (THERMOLAST®)</w:t>
      </w:r>
      <w:r w:rsidRPr="00EF4369">
        <w:rPr>
          <w:rFonts w:ascii="Arial" w:eastAsia="SimHei" w:hAnsi="Arial" w:cs="Arial" w:hint="eastAsia"/>
          <w:sz w:val="20"/>
          <w:szCs w:val="20"/>
          <w:lang w:eastAsia="zh-CN"/>
        </w:rPr>
        <w:t>、</w:t>
      </w:r>
      <w:proofErr w:type="gramStart"/>
      <w:r w:rsidRPr="00EF4369">
        <w:rPr>
          <w:rFonts w:ascii="Arial" w:eastAsia="SimHei" w:hAnsi="Arial" w:cs="Arial" w:hint="eastAsia"/>
          <w:sz w:val="20"/>
          <w:szCs w:val="20"/>
          <w:lang w:eastAsia="zh-CN"/>
        </w:rPr>
        <w:t>科柔宝</w:t>
      </w:r>
      <w:proofErr w:type="gramEnd"/>
      <w:r w:rsidRPr="00EF4369">
        <w:rPr>
          <w:rFonts w:ascii="Calibri" w:eastAsia="SimHei" w:hAnsi="Calibri" w:cs="Calibri"/>
          <w:sz w:val="20"/>
          <w:szCs w:val="20"/>
          <w:lang w:eastAsia="zh-CN"/>
        </w:rPr>
        <w:t>®</w:t>
      </w:r>
      <w:r w:rsidRPr="00EF4369">
        <w:rPr>
          <w:rFonts w:ascii="Arial" w:eastAsia="SimHei" w:hAnsi="Arial" w:cs="Arial" w:hint="eastAsia"/>
          <w:sz w:val="20"/>
          <w:szCs w:val="20"/>
          <w:lang w:eastAsia="zh-CN"/>
        </w:rPr>
        <w:t xml:space="preserve"> (COPEC®)</w:t>
      </w:r>
      <w:r w:rsidRPr="00EF4369">
        <w:rPr>
          <w:rFonts w:ascii="Arial" w:eastAsia="SimHei" w:hAnsi="Arial" w:cs="Arial" w:hint="eastAsia"/>
          <w:sz w:val="20"/>
          <w:szCs w:val="20"/>
          <w:lang w:eastAsia="zh-CN"/>
        </w:rPr>
        <w:t>、高温宝</w:t>
      </w:r>
      <w:r w:rsidRPr="00EF4369">
        <w:rPr>
          <w:rFonts w:ascii="Arial" w:eastAsia="SimHei" w:hAnsi="Arial" w:cs="Arial" w:hint="eastAsia"/>
          <w:sz w:val="20"/>
          <w:szCs w:val="20"/>
          <w:lang w:eastAsia="zh-CN"/>
        </w:rPr>
        <w:t xml:space="preserve"> (HIPEX®) </w:t>
      </w:r>
      <w:r w:rsidRPr="00EF4369">
        <w:rPr>
          <w:rFonts w:ascii="Arial" w:eastAsia="SimHei" w:hAnsi="Arial" w:cs="Arial" w:hint="eastAsia"/>
          <w:sz w:val="20"/>
          <w:szCs w:val="20"/>
          <w:lang w:eastAsia="zh-CN"/>
        </w:rPr>
        <w:t>、尼塑宝</w:t>
      </w:r>
      <w:r w:rsidRPr="00EF4369">
        <w:rPr>
          <w:rFonts w:ascii="Calibri" w:eastAsia="SimHei" w:hAnsi="Calibri" w:cs="Calibri"/>
          <w:sz w:val="20"/>
          <w:szCs w:val="20"/>
          <w:lang w:eastAsia="zh-CN"/>
        </w:rPr>
        <w:t>®</w:t>
      </w:r>
      <w:r w:rsidRPr="00EF4369">
        <w:rPr>
          <w:rFonts w:ascii="Arial" w:eastAsia="SimHei" w:hAnsi="Arial" w:cs="Arial" w:hint="eastAsia"/>
          <w:sz w:val="20"/>
          <w:szCs w:val="20"/>
          <w:lang w:eastAsia="zh-CN"/>
        </w:rPr>
        <w:t xml:space="preserve"> (For Tec E®) </w:t>
      </w:r>
      <w:r w:rsidRPr="00EF4369">
        <w:rPr>
          <w:rFonts w:ascii="Arial" w:eastAsia="SimHei" w:hAnsi="Arial" w:cs="Arial" w:hint="eastAsia"/>
          <w:sz w:val="20"/>
          <w:szCs w:val="20"/>
          <w:lang w:eastAsia="zh-CN"/>
        </w:rPr>
        <w:t>和</w:t>
      </w:r>
      <w:proofErr w:type="gramStart"/>
      <w:r w:rsidRPr="00EF4369">
        <w:rPr>
          <w:rFonts w:ascii="Arial" w:eastAsia="SimHei" w:hAnsi="Arial" w:cs="Arial" w:hint="eastAsia"/>
          <w:sz w:val="20"/>
          <w:szCs w:val="20"/>
          <w:lang w:eastAsia="zh-CN"/>
        </w:rPr>
        <w:t>凯柏胶宝</w:t>
      </w:r>
      <w:proofErr w:type="gramEnd"/>
      <w:r w:rsidRPr="00EF4369">
        <w:rPr>
          <w:rFonts w:ascii="Calibri" w:eastAsia="SimHei" w:hAnsi="Calibri" w:cs="Calibri"/>
          <w:sz w:val="20"/>
          <w:szCs w:val="20"/>
          <w:lang w:eastAsia="zh-CN"/>
        </w:rPr>
        <w:t>®</w:t>
      </w:r>
      <w:r w:rsidRPr="00EF4369">
        <w:rPr>
          <w:rFonts w:ascii="Arial" w:eastAsia="SimHei" w:hAnsi="Arial" w:cs="Arial" w:hint="eastAsia"/>
          <w:sz w:val="20"/>
          <w:szCs w:val="20"/>
          <w:lang w:eastAsia="zh-CN"/>
        </w:rPr>
        <w:t xml:space="preserve"> R (THERMOLAST® R)</w:t>
      </w:r>
      <w:r w:rsidRPr="00EF4369">
        <w:rPr>
          <w:rFonts w:ascii="Arial" w:eastAsia="SimHei" w:hAnsi="Arial" w:cs="Arial" w:hint="eastAsia"/>
          <w:sz w:val="20"/>
          <w:szCs w:val="20"/>
          <w:lang w:eastAsia="zh-CN"/>
        </w:rPr>
        <w:t>，通过采用注塑或挤出工艺，为各行各业的制造商带来出众的加工和产品设计优势。我司拥有卓越的创新能力和全球客户导向，能够为客户提供定制产品解决方案和可靠的配套服务。公司在德国的总部经过</w:t>
      </w:r>
      <w:r w:rsidRPr="00EF4369">
        <w:rPr>
          <w:rFonts w:ascii="Arial" w:eastAsia="SimHei" w:hAnsi="Arial" w:cs="Arial" w:hint="eastAsia"/>
          <w:sz w:val="20"/>
          <w:szCs w:val="20"/>
          <w:lang w:eastAsia="zh-CN"/>
        </w:rPr>
        <w:t xml:space="preserve"> ISO 50001 </w:t>
      </w:r>
      <w:r w:rsidRPr="00EF4369">
        <w:rPr>
          <w:rFonts w:ascii="Arial" w:eastAsia="SimHei" w:hAnsi="Arial" w:cs="Arial" w:hint="eastAsia"/>
          <w:sz w:val="20"/>
          <w:szCs w:val="20"/>
          <w:lang w:eastAsia="zh-CN"/>
        </w:rPr>
        <w:t>认证，全球所有基地均已取得</w:t>
      </w:r>
      <w:r w:rsidRPr="00EF4369">
        <w:rPr>
          <w:rFonts w:ascii="Arial" w:eastAsia="SimHei" w:hAnsi="Arial" w:cs="Arial" w:hint="eastAsia"/>
          <w:sz w:val="20"/>
          <w:szCs w:val="20"/>
          <w:lang w:eastAsia="zh-CN"/>
        </w:rPr>
        <w:t xml:space="preserve"> ISO 9001 </w:t>
      </w:r>
      <w:r w:rsidRPr="00EF4369">
        <w:rPr>
          <w:rFonts w:ascii="Arial" w:eastAsia="SimHei" w:hAnsi="Arial" w:cs="Arial" w:hint="eastAsia"/>
          <w:sz w:val="20"/>
          <w:szCs w:val="20"/>
          <w:lang w:eastAsia="zh-CN"/>
        </w:rPr>
        <w:t>和</w:t>
      </w:r>
      <w:r w:rsidRPr="00EF4369">
        <w:rPr>
          <w:rFonts w:ascii="Arial" w:eastAsia="SimHei" w:hAnsi="Arial" w:cs="Arial" w:hint="eastAsia"/>
          <w:sz w:val="20"/>
          <w:szCs w:val="20"/>
          <w:lang w:eastAsia="zh-CN"/>
        </w:rPr>
        <w:t xml:space="preserve"> ISO 14001 </w:t>
      </w:r>
      <w:r w:rsidRPr="00EF4369">
        <w:rPr>
          <w:rFonts w:ascii="Arial" w:eastAsia="SimHei" w:hAnsi="Arial" w:cs="Arial" w:hint="eastAsia"/>
          <w:sz w:val="20"/>
          <w:szCs w:val="20"/>
          <w:lang w:eastAsia="zh-CN"/>
        </w:rPr>
        <w:t>认证。</w:t>
      </w:r>
    </w:p>
    <w:sectPr w:rsidR="001655F4" w:rsidRPr="00AF1A35" w:rsidSect="00C915FA">
      <w:headerReference w:type="default" r:id="rId34"/>
      <w:headerReference w:type="first" r:id="rId35"/>
      <w:footerReference w:type="first" r:id="rId36"/>
      <w:pgSz w:w="11907" w:h="16840" w:code="9"/>
      <w:pgMar w:top="2268" w:right="1843" w:bottom="1276" w:left="1701" w:header="680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894057A" w14:textId="77777777" w:rsidR="00527518" w:rsidRDefault="00527518" w:rsidP="00784C57">
      <w:pPr>
        <w:spacing w:after="0" w:line="240" w:lineRule="auto"/>
      </w:pPr>
      <w:r>
        <w:separator/>
      </w:r>
    </w:p>
  </w:endnote>
  <w:endnote w:type="continuationSeparator" w:id="0">
    <w:p w14:paraId="11CD6F4A" w14:textId="77777777" w:rsidR="00527518" w:rsidRDefault="00527518" w:rsidP="00784C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B14F7E" w14:textId="7BC65C47" w:rsidR="008D6B76" w:rsidRPr="00073D11" w:rsidRDefault="00201983" w:rsidP="008D6B76">
    <w:pPr>
      <w:autoSpaceDE w:val="0"/>
      <w:autoSpaceDN w:val="0"/>
      <w:adjustRightInd w:val="0"/>
      <w:spacing w:after="0" w:line="240" w:lineRule="auto"/>
      <w:rPr>
        <w:rFonts w:ascii="Arial" w:hAnsi="Arial" w:cs="Arial"/>
        <w:i/>
        <w:iCs/>
        <w:sz w:val="16"/>
        <w:szCs w:val="16"/>
        <w:lang w:bidi="ar-SA"/>
      </w:rPr>
    </w:pPr>
    <w:r>
      <w:rPr>
        <w:rFonts w:ascii="Arial" w:hAnsi="Arial" w:cs="Arial"/>
        <w:b/>
        <w:noProof/>
        <w:sz w:val="24"/>
        <w:szCs w:val="24"/>
        <w:lang w:val="en-MY" w:eastAsia="en-MY" w:bidi="ar-SA"/>
      </w:rPr>
      <mc:AlternateContent>
        <mc:Choice Requires="wps">
          <w:drawing>
            <wp:anchor distT="0" distB="0" distL="114300" distR="114300" simplePos="0" relativeHeight="251663872" behindDoc="0" locked="0" layoutInCell="1" allowOverlap="1" wp14:anchorId="03CEFA0C" wp14:editId="365B415A">
              <wp:simplePos x="0" y="0"/>
              <wp:positionH relativeFrom="column">
                <wp:posOffset>4350385</wp:posOffset>
              </wp:positionH>
              <wp:positionV relativeFrom="paragraph">
                <wp:posOffset>-2896870</wp:posOffset>
              </wp:positionV>
              <wp:extent cx="1885950" cy="2435225"/>
              <wp:effectExtent l="0" t="0" r="0" b="3175"/>
              <wp:wrapNone/>
              <wp:docPr id="1919875803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85950" cy="24352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CF255AF" w14:textId="77777777" w:rsidR="00201983" w:rsidRPr="002316B5" w:rsidRDefault="00201983" w:rsidP="00201983">
                          <w:pPr>
                            <w:pStyle w:val="Header"/>
                            <w:rPr>
                              <w:rFonts w:ascii="SimHei" w:eastAsia="SimHei" w:hAnsi="SimHei" w:cs="Arial"/>
                              <w:b/>
                              <w:sz w:val="16"/>
                              <w:szCs w:val="16"/>
                              <w:lang w:eastAsia="zh-CN"/>
                            </w:rPr>
                          </w:pPr>
                          <w:r w:rsidRPr="002316B5">
                            <w:rPr>
                              <w:rFonts w:ascii="SimHei" w:eastAsia="SimHei" w:hAnsi="SimHei" w:hint="eastAsia"/>
                              <w:b/>
                              <w:sz w:val="16"/>
                              <w:lang w:eastAsia="zh-CN"/>
                            </w:rPr>
                            <w:t>媒体联系人</w:t>
                          </w:r>
                        </w:p>
                        <w:p w14:paraId="77CE1574" w14:textId="77777777" w:rsidR="00201983" w:rsidRPr="00073D11" w:rsidRDefault="00201983" w:rsidP="00201983">
                          <w:pPr>
                            <w:pStyle w:val="Header"/>
                            <w:spacing w:line="120" w:lineRule="exact"/>
                            <w:rPr>
                              <w:rFonts w:ascii="Arial" w:hAnsi="Arial" w:cs="Arial"/>
                              <w:sz w:val="16"/>
                              <w:szCs w:val="16"/>
                              <w:lang w:eastAsia="zh-CN"/>
                            </w:rPr>
                          </w:pPr>
                        </w:p>
                        <w:p w14:paraId="3819FF26" w14:textId="77777777" w:rsidR="00201983" w:rsidRDefault="00201983" w:rsidP="00201983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  <w:lang w:eastAsia="zh-CN"/>
                            </w:rPr>
                          </w:pPr>
                        </w:p>
                        <w:p w14:paraId="585E1FF5" w14:textId="77777777" w:rsidR="00201983" w:rsidRDefault="00201983" w:rsidP="00201983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i w:val="0"/>
                              <w:sz w:val="16"/>
                              <w:lang w:eastAsia="zh-CN"/>
                            </w:rPr>
                            <w:t>Marlen Sittner</w:t>
                          </w:r>
                        </w:p>
                        <w:p w14:paraId="2DFCDAF6" w14:textId="77777777" w:rsidR="00201983" w:rsidRPr="002316B5" w:rsidRDefault="00201983" w:rsidP="00201983">
                          <w:pPr>
                            <w:pStyle w:val="BodyTextIndent"/>
                            <w:ind w:left="0"/>
                            <w:rPr>
                              <w:rFonts w:ascii="SimHei" w:eastAsia="SimHei" w:hAnsi="SimHei"/>
                              <w:i w:val="0"/>
                              <w:sz w:val="16"/>
                              <w:szCs w:val="16"/>
                              <w:lang w:eastAsia="zh-CN"/>
                            </w:rPr>
                          </w:pPr>
                          <w:r w:rsidRPr="002316B5">
                            <w:rPr>
                              <w:rFonts w:ascii="SimHei" w:eastAsia="SimHei" w:hAnsi="SimHei" w:hint="eastAsia"/>
                              <w:i w:val="0"/>
                              <w:sz w:val="16"/>
                              <w:lang w:eastAsia="zh-CN"/>
                            </w:rPr>
                            <w:t>数字营销主管</w:t>
                          </w:r>
                        </w:p>
                        <w:p w14:paraId="5868EADA" w14:textId="77777777" w:rsidR="00201983" w:rsidRPr="002316B5" w:rsidRDefault="00201983" w:rsidP="00201983">
                          <w:pPr>
                            <w:pStyle w:val="BodyTextIndent"/>
                            <w:ind w:left="0"/>
                            <w:rPr>
                              <w:rFonts w:ascii="SimHei" w:eastAsia="SimHei" w:hAnsi="SimHei"/>
                              <w:i w:val="0"/>
                              <w:sz w:val="16"/>
                              <w:szCs w:val="16"/>
                              <w:lang w:eastAsia="zh-CN"/>
                            </w:rPr>
                          </w:pPr>
                          <w:r w:rsidRPr="002316B5">
                            <w:rPr>
                              <w:rFonts w:ascii="SimHei" w:eastAsia="SimHei" w:hAnsi="SimHei" w:hint="eastAsia"/>
                              <w:i w:val="0"/>
                              <w:sz w:val="16"/>
                              <w:lang w:eastAsia="zh-CN"/>
                            </w:rPr>
                            <w:t>团队企业传讯部</w:t>
                          </w:r>
                        </w:p>
                        <w:p w14:paraId="4C06A515" w14:textId="77777777" w:rsidR="00201983" w:rsidRPr="002316B5" w:rsidRDefault="00201983" w:rsidP="00201983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  <w:lang w:eastAsia="zh-CN"/>
                            </w:rPr>
                          </w:pPr>
                          <w:r w:rsidRPr="002316B5">
                            <w:rPr>
                              <w:rFonts w:ascii="SimHei" w:eastAsia="SimHei" w:hAnsi="SimHei" w:hint="eastAsia"/>
                              <w:i w:val="0"/>
                              <w:sz w:val="16"/>
                              <w:lang w:eastAsia="zh-CN"/>
                            </w:rPr>
                            <w:t>电话：</w:t>
                          </w:r>
                          <w:r w:rsidRPr="002316B5">
                            <w:rPr>
                              <w:i w:val="0"/>
                              <w:sz w:val="16"/>
                              <w:lang w:eastAsia="zh-CN"/>
                            </w:rPr>
                            <w:t>+49 8638 9810-272</w:t>
                          </w:r>
                        </w:p>
                        <w:p w14:paraId="35F7E215" w14:textId="77777777" w:rsidR="00201983" w:rsidRPr="002316B5" w:rsidRDefault="00201983" w:rsidP="00201983">
                          <w:pPr>
                            <w:pStyle w:val="Header"/>
                            <w:spacing w:line="360" w:lineRule="auto"/>
                            <w:rPr>
                              <w:rFonts w:ascii="Arial" w:eastAsia="SimSun" w:hAnsi="Arial" w:cs="Arial"/>
                              <w:sz w:val="16"/>
                              <w:szCs w:val="16"/>
                              <w:lang w:eastAsia="zh-CN"/>
                            </w:rPr>
                          </w:pPr>
                          <w:hyperlink r:id="rId1" w:history="1">
                            <w:r w:rsidRPr="002316B5">
                              <w:rPr>
                                <w:rStyle w:val="Hyperlink"/>
                                <w:rFonts w:ascii="Arial" w:eastAsia="SimSun" w:hAnsi="Arial" w:cs="Arial"/>
                                <w:sz w:val="16"/>
                                <w:lang w:eastAsia="zh-CN"/>
                              </w:rPr>
                              <w:t>marlen.sittner@kraiburg-tpe.com</w:t>
                            </w:r>
                          </w:hyperlink>
                        </w:p>
                        <w:p w14:paraId="01A9161A" w14:textId="77777777" w:rsidR="00201983" w:rsidRPr="002316B5" w:rsidRDefault="00201983" w:rsidP="00201983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  <w:lang w:eastAsia="zh-CN"/>
                            </w:rPr>
                          </w:pPr>
                        </w:p>
                        <w:p w14:paraId="4EC18816" w14:textId="77777777" w:rsidR="00201983" w:rsidRPr="002316B5" w:rsidRDefault="00201983" w:rsidP="00201983">
                          <w:pPr>
                            <w:pStyle w:val="BodyTextIndent"/>
                            <w:ind w:left="0"/>
                            <w:rPr>
                              <w:rFonts w:ascii="SimHei" w:eastAsia="SimHei" w:hAnsi="SimHei"/>
                              <w:bCs/>
                              <w:sz w:val="16"/>
                              <w:szCs w:val="16"/>
                              <w:lang w:eastAsia="zh-CN"/>
                            </w:rPr>
                          </w:pPr>
                          <w:r w:rsidRPr="002316B5">
                            <w:rPr>
                              <w:rFonts w:ascii="SimHei" w:eastAsia="SimHei" w:hAnsi="SimHei" w:hint="eastAsia"/>
                              <w:sz w:val="16"/>
                              <w:lang w:eastAsia="zh-CN"/>
                            </w:rPr>
                            <w:t>亚太地区</w:t>
                          </w:r>
                        </w:p>
                        <w:p w14:paraId="718E8703" w14:textId="77777777" w:rsidR="00201983" w:rsidRPr="00607EE4" w:rsidRDefault="00201983" w:rsidP="00201983">
                          <w:pPr>
                            <w:pStyle w:val="Header"/>
                            <w:spacing w:line="360" w:lineRule="auto"/>
                            <w:rPr>
                              <w:rFonts w:ascii="Arial" w:eastAsia="SimSun" w:hAnsi="Arial" w:cs="Arial"/>
                              <w:bCs/>
                              <w:iCs/>
                              <w:sz w:val="16"/>
                              <w:szCs w:val="16"/>
                              <w:lang w:eastAsia="zh-CN"/>
                            </w:rPr>
                          </w:pPr>
                          <w:r>
                            <w:rPr>
                              <w:rFonts w:ascii="Arial" w:eastAsia="SimSun" w:hAnsi="Arial" w:hint="eastAsia"/>
                              <w:sz w:val="16"/>
                              <w:lang w:eastAsia="zh-CN"/>
                            </w:rPr>
                            <w:t>Bridget Ngang</w:t>
                          </w:r>
                        </w:p>
                        <w:p w14:paraId="03DE6D4A" w14:textId="77777777" w:rsidR="00201983" w:rsidRPr="002316B5" w:rsidRDefault="00201983" w:rsidP="00201983">
                          <w:pPr>
                            <w:pStyle w:val="Header"/>
                            <w:spacing w:line="360" w:lineRule="auto"/>
                            <w:rPr>
                              <w:rFonts w:ascii="SimHei" w:eastAsia="SimHei" w:hAnsi="SimHei" w:cs="Arial"/>
                              <w:bCs/>
                              <w:iCs/>
                              <w:sz w:val="16"/>
                              <w:szCs w:val="16"/>
                              <w:lang w:eastAsia="zh-CN"/>
                            </w:rPr>
                          </w:pPr>
                          <w:r w:rsidRPr="002316B5">
                            <w:rPr>
                              <w:rFonts w:ascii="SimHei" w:eastAsia="SimHei" w:hAnsi="SimHei" w:hint="eastAsia"/>
                              <w:sz w:val="16"/>
                              <w:lang w:eastAsia="zh-CN"/>
                            </w:rPr>
                            <w:t>亚太区营销经理</w:t>
                          </w:r>
                        </w:p>
                        <w:p w14:paraId="07135247" w14:textId="77777777" w:rsidR="00201983" w:rsidRPr="002316B5" w:rsidRDefault="00201983" w:rsidP="00201983">
                          <w:pPr>
                            <w:pStyle w:val="Header"/>
                            <w:spacing w:line="360" w:lineRule="auto"/>
                            <w:rPr>
                              <w:rFonts w:ascii="Arial" w:eastAsia="SimSun" w:hAnsi="Arial" w:cs="Arial"/>
                              <w:bCs/>
                              <w:iCs/>
                              <w:sz w:val="16"/>
                              <w:szCs w:val="16"/>
                              <w:lang w:eastAsia="zh-CN"/>
                            </w:rPr>
                          </w:pPr>
                          <w:r w:rsidRPr="002316B5">
                            <w:rPr>
                              <w:rFonts w:ascii="SimHei" w:eastAsia="SimHei" w:hAnsi="SimHei" w:hint="eastAsia"/>
                              <w:sz w:val="16"/>
                              <w:lang w:eastAsia="zh-CN"/>
                            </w:rPr>
                            <w:t>电话：</w:t>
                          </w:r>
                          <w:r w:rsidRPr="002316B5">
                            <w:rPr>
                              <w:rFonts w:ascii="Arial" w:eastAsia="SimSun" w:hAnsi="Arial" w:cs="Arial"/>
                              <w:sz w:val="16"/>
                              <w:lang w:eastAsia="zh-CN"/>
                            </w:rPr>
                            <w:t>+603 9545 6301</w:t>
                          </w:r>
                        </w:p>
                        <w:p w14:paraId="0B482F95" w14:textId="77777777" w:rsidR="00201983" w:rsidRPr="002316B5" w:rsidRDefault="00201983" w:rsidP="00201983">
                          <w:pPr>
                            <w:pStyle w:val="Header"/>
                            <w:spacing w:line="360" w:lineRule="auto"/>
                            <w:rPr>
                              <w:rFonts w:ascii="Arial" w:eastAsia="SimSun" w:hAnsi="Arial" w:cs="Arial"/>
                              <w:bCs/>
                              <w:iCs/>
                              <w:sz w:val="16"/>
                              <w:szCs w:val="16"/>
                              <w:lang w:eastAsia="zh-CN"/>
                            </w:rPr>
                          </w:pPr>
                          <w:hyperlink r:id="rId2" w:history="1">
                            <w:r w:rsidRPr="002316B5">
                              <w:rPr>
                                <w:rStyle w:val="Hyperlink"/>
                                <w:rFonts w:ascii="Arial" w:eastAsia="SimSun" w:hAnsi="Arial" w:cs="Arial"/>
                                <w:sz w:val="16"/>
                                <w:lang w:eastAsia="zh-CN"/>
                              </w:rPr>
                              <w:t>bridget.ngang@kraiburg-tpe.com</w:t>
                            </w:r>
                          </w:hyperlink>
                        </w:p>
                        <w:p w14:paraId="6B562D09" w14:textId="77777777" w:rsidR="00201983" w:rsidRPr="001E1888" w:rsidRDefault="00201983" w:rsidP="00201983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640A9E2A" w14:textId="77777777" w:rsidR="00201983" w:rsidRPr="001E1888" w:rsidRDefault="00201983" w:rsidP="00201983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0662A0AE" w14:textId="77777777" w:rsidR="00201983" w:rsidRPr="001E1888" w:rsidRDefault="00201983" w:rsidP="00201983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10BAEA83" w14:textId="77777777" w:rsidR="00201983" w:rsidRPr="001E1888" w:rsidRDefault="00201983" w:rsidP="00201983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6DC35903" w14:textId="77777777" w:rsidR="00201983" w:rsidRPr="001E1888" w:rsidRDefault="00201983" w:rsidP="00201983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7A3AB57B" w14:textId="77777777" w:rsidR="00201983" w:rsidRPr="001E1888" w:rsidRDefault="00201983" w:rsidP="00201983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39513761" w14:textId="77777777" w:rsidR="00201983" w:rsidRPr="001E1888" w:rsidRDefault="00201983" w:rsidP="00201983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3CEFA0C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42.55pt;margin-top:-228.1pt;width:148.5pt;height:191.75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" stroked="f">
              <v:textbox inset=",0,,0">
                <w:txbxContent>
                  <w:p w14:paraId="7CF255AF" w14:textId="77777777" w:rsidR="00201983" w:rsidRPr="002316B5" w:rsidRDefault="00201983" w:rsidP="00201983">
                    <w:pPr>
                      <w:pStyle w:val="Header"/>
                      <w:rPr>
                        <w:rFonts w:ascii="SimHei" w:eastAsia="SimHei" w:hAnsi="SimHei" w:cs="Arial"/>
                        <w:b/>
                        <w:sz w:val="16"/>
                        <w:szCs w:val="16"/>
                        <w:lang w:eastAsia="zh-CN"/>
                      </w:rPr>
                    </w:pPr>
                    <w:r w:rsidRPr="002316B5">
                      <w:rPr>
                        <w:rFonts w:ascii="SimHei" w:eastAsia="SimHei" w:hAnsi="SimHei" w:hint="eastAsia"/>
                        <w:b/>
                        <w:sz w:val="16"/>
                        <w:lang w:eastAsia="zh-CN"/>
                      </w:rPr>
                      <w:t>媒体联系人</w:t>
                    </w:r>
                  </w:p>
                  <w:p w14:paraId="77CE1574" w14:textId="77777777" w:rsidR="00201983" w:rsidRPr="00073D11" w:rsidRDefault="00201983" w:rsidP="00201983">
                    <w:pPr>
                      <w:pStyle w:val="Header"/>
                      <w:spacing w:line="120" w:lineRule="exact"/>
                      <w:rPr>
                        <w:rFonts w:ascii="Arial" w:hAnsi="Arial" w:cs="Arial"/>
                        <w:sz w:val="16"/>
                        <w:szCs w:val="16"/>
                        <w:lang w:eastAsia="zh-CN"/>
                      </w:rPr>
                    </w:pPr>
                  </w:p>
                  <w:p w14:paraId="3819FF26" w14:textId="77777777" w:rsidR="00201983" w:rsidRDefault="00201983" w:rsidP="00201983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  <w:lang w:eastAsia="zh-CN"/>
                      </w:rPr>
                    </w:pPr>
                  </w:p>
                  <w:p w14:paraId="585E1FF5" w14:textId="77777777" w:rsidR="00201983" w:rsidRDefault="00201983" w:rsidP="00201983">
                    <w:pPr>
                      <w:pStyle w:val="BodyTextIndent"/>
                      <w:ind w:left="0"/>
                      <w:rPr>
                        <w:i w:val="0"/>
                        <w:sz w:val="16"/>
                        <w:lang w:eastAsia="zh-CN"/>
                      </w:rPr>
                    </w:pPr>
                    <w:r>
                      <w:rPr>
                        <w:rFonts w:hint="eastAsia"/>
                        <w:i w:val="0"/>
                        <w:sz w:val="16"/>
                        <w:lang w:eastAsia="zh-CN"/>
                      </w:rPr>
                      <w:t>Marlen Sittner</w:t>
                    </w:r>
                  </w:p>
                  <w:p w14:paraId="2DFCDAF6" w14:textId="77777777" w:rsidR="00201983" w:rsidRPr="002316B5" w:rsidRDefault="00201983" w:rsidP="00201983">
                    <w:pPr>
                      <w:pStyle w:val="BodyTextIndent"/>
                      <w:ind w:left="0"/>
                      <w:rPr>
                        <w:rFonts w:ascii="SimHei" w:eastAsia="SimHei" w:hAnsi="SimHei"/>
                        <w:i w:val="0"/>
                        <w:sz w:val="16"/>
                        <w:szCs w:val="16"/>
                        <w:lang w:eastAsia="zh-CN"/>
                      </w:rPr>
                    </w:pPr>
                    <w:r w:rsidRPr="002316B5">
                      <w:rPr>
                        <w:rFonts w:ascii="SimHei" w:eastAsia="SimHei" w:hAnsi="SimHei" w:hint="eastAsia"/>
                        <w:i w:val="0"/>
                        <w:sz w:val="16"/>
                        <w:lang w:eastAsia="zh-CN"/>
                      </w:rPr>
                      <w:t>数字营销主管</w:t>
                    </w:r>
                  </w:p>
                  <w:p w14:paraId="5868EADA" w14:textId="77777777" w:rsidR="00201983" w:rsidRPr="002316B5" w:rsidRDefault="00201983" w:rsidP="00201983">
                    <w:pPr>
                      <w:pStyle w:val="BodyTextIndent"/>
                      <w:ind w:left="0"/>
                      <w:rPr>
                        <w:rFonts w:ascii="SimHei" w:eastAsia="SimHei" w:hAnsi="SimHei"/>
                        <w:i w:val="0"/>
                        <w:sz w:val="16"/>
                        <w:szCs w:val="16"/>
                        <w:lang w:eastAsia="zh-CN"/>
                      </w:rPr>
                    </w:pPr>
                    <w:r w:rsidRPr="002316B5">
                      <w:rPr>
                        <w:rFonts w:ascii="SimHei" w:eastAsia="SimHei" w:hAnsi="SimHei" w:hint="eastAsia"/>
                        <w:i w:val="0"/>
                        <w:sz w:val="16"/>
                        <w:lang w:eastAsia="zh-CN"/>
                      </w:rPr>
                      <w:t>团队企业传讯部</w:t>
                    </w:r>
                  </w:p>
                  <w:p w14:paraId="4C06A515" w14:textId="77777777" w:rsidR="00201983" w:rsidRPr="002316B5" w:rsidRDefault="00201983" w:rsidP="00201983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  <w:lang w:eastAsia="zh-CN"/>
                      </w:rPr>
                    </w:pPr>
                    <w:r w:rsidRPr="002316B5">
                      <w:rPr>
                        <w:rFonts w:ascii="SimHei" w:eastAsia="SimHei" w:hAnsi="SimHei" w:hint="eastAsia"/>
                        <w:i w:val="0"/>
                        <w:sz w:val="16"/>
                        <w:lang w:eastAsia="zh-CN"/>
                      </w:rPr>
                      <w:t>电话：</w:t>
                    </w:r>
                    <w:r w:rsidRPr="002316B5">
                      <w:rPr>
                        <w:i w:val="0"/>
                        <w:sz w:val="16"/>
                        <w:lang w:eastAsia="zh-CN"/>
                      </w:rPr>
                      <w:t>+49 8638 9810-272</w:t>
                    </w:r>
                  </w:p>
                  <w:p w14:paraId="35F7E215" w14:textId="77777777" w:rsidR="00201983" w:rsidRPr="002316B5" w:rsidRDefault="00201983" w:rsidP="00201983">
                    <w:pPr>
                      <w:pStyle w:val="Header"/>
                      <w:spacing w:line="360" w:lineRule="auto"/>
                      <w:rPr>
                        <w:rFonts w:ascii="Arial" w:eastAsia="SimSun" w:hAnsi="Arial" w:cs="Arial"/>
                        <w:sz w:val="16"/>
                        <w:szCs w:val="16"/>
                        <w:lang w:eastAsia="zh-CN"/>
                      </w:rPr>
                    </w:pPr>
                    <w:hyperlink r:id="rId3" w:history="1">
                      <w:r w:rsidRPr="002316B5">
                        <w:rPr>
                          <w:rStyle w:val="Hyperlink"/>
                          <w:rFonts w:ascii="Arial" w:eastAsia="SimSun" w:hAnsi="Arial" w:cs="Arial"/>
                          <w:sz w:val="16"/>
                          <w:lang w:eastAsia="zh-CN"/>
                        </w:rPr>
                        <w:t>marlen.sittner@kraiburg-tpe.com</w:t>
                      </w:r>
                    </w:hyperlink>
                  </w:p>
                  <w:p w14:paraId="01A9161A" w14:textId="77777777" w:rsidR="00201983" w:rsidRPr="002316B5" w:rsidRDefault="00201983" w:rsidP="00201983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  <w:lang w:eastAsia="zh-CN"/>
                      </w:rPr>
                    </w:pPr>
                  </w:p>
                  <w:p w14:paraId="4EC18816" w14:textId="77777777" w:rsidR="00201983" w:rsidRPr="002316B5" w:rsidRDefault="00201983" w:rsidP="00201983">
                    <w:pPr>
                      <w:pStyle w:val="BodyTextIndent"/>
                      <w:ind w:left="0"/>
                      <w:rPr>
                        <w:rFonts w:ascii="SimHei" w:eastAsia="SimHei" w:hAnsi="SimHei"/>
                        <w:bCs/>
                        <w:sz w:val="16"/>
                        <w:szCs w:val="16"/>
                        <w:lang w:eastAsia="zh-CN"/>
                      </w:rPr>
                    </w:pPr>
                    <w:r w:rsidRPr="002316B5">
                      <w:rPr>
                        <w:rFonts w:ascii="SimHei" w:eastAsia="SimHei" w:hAnsi="SimHei" w:hint="eastAsia"/>
                        <w:sz w:val="16"/>
                        <w:lang w:eastAsia="zh-CN"/>
                      </w:rPr>
                      <w:t>亚太地区</w:t>
                    </w:r>
                  </w:p>
                  <w:p w14:paraId="718E8703" w14:textId="77777777" w:rsidR="00201983" w:rsidRPr="00607EE4" w:rsidRDefault="00201983" w:rsidP="00201983">
                    <w:pPr>
                      <w:pStyle w:val="Header"/>
                      <w:spacing w:line="360" w:lineRule="auto"/>
                      <w:rPr>
                        <w:rFonts w:ascii="Arial" w:eastAsia="SimSun" w:hAnsi="Arial" w:cs="Arial"/>
                        <w:bCs/>
                        <w:iCs/>
                        <w:sz w:val="16"/>
                        <w:szCs w:val="16"/>
                        <w:lang w:eastAsia="zh-CN"/>
                      </w:rPr>
                    </w:pPr>
                    <w:r>
                      <w:rPr>
                        <w:rFonts w:ascii="Arial" w:eastAsia="SimSun" w:hAnsi="Arial" w:hint="eastAsia"/>
                        <w:sz w:val="16"/>
                        <w:lang w:eastAsia="zh-CN"/>
                      </w:rPr>
                      <w:t>Bridget Ngang</w:t>
                    </w:r>
                  </w:p>
                  <w:p w14:paraId="03DE6D4A" w14:textId="77777777" w:rsidR="00201983" w:rsidRPr="002316B5" w:rsidRDefault="00201983" w:rsidP="00201983">
                    <w:pPr>
                      <w:pStyle w:val="Header"/>
                      <w:spacing w:line="360" w:lineRule="auto"/>
                      <w:rPr>
                        <w:rFonts w:ascii="SimHei" w:eastAsia="SimHei" w:hAnsi="SimHei" w:cs="Arial"/>
                        <w:bCs/>
                        <w:iCs/>
                        <w:sz w:val="16"/>
                        <w:szCs w:val="16"/>
                        <w:lang w:eastAsia="zh-CN"/>
                      </w:rPr>
                    </w:pPr>
                    <w:r w:rsidRPr="002316B5">
                      <w:rPr>
                        <w:rFonts w:ascii="SimHei" w:eastAsia="SimHei" w:hAnsi="SimHei" w:hint="eastAsia"/>
                        <w:sz w:val="16"/>
                        <w:lang w:eastAsia="zh-CN"/>
                      </w:rPr>
                      <w:t>亚太区营销经理</w:t>
                    </w:r>
                  </w:p>
                  <w:p w14:paraId="07135247" w14:textId="77777777" w:rsidR="00201983" w:rsidRPr="002316B5" w:rsidRDefault="00201983" w:rsidP="00201983">
                    <w:pPr>
                      <w:pStyle w:val="Header"/>
                      <w:spacing w:line="360" w:lineRule="auto"/>
                      <w:rPr>
                        <w:rFonts w:ascii="Arial" w:eastAsia="SimSun" w:hAnsi="Arial" w:cs="Arial"/>
                        <w:bCs/>
                        <w:iCs/>
                        <w:sz w:val="16"/>
                        <w:szCs w:val="16"/>
                        <w:lang w:eastAsia="zh-CN"/>
                      </w:rPr>
                    </w:pPr>
                    <w:r w:rsidRPr="002316B5">
                      <w:rPr>
                        <w:rFonts w:ascii="SimHei" w:eastAsia="SimHei" w:hAnsi="SimHei" w:hint="eastAsia"/>
                        <w:sz w:val="16"/>
                        <w:lang w:eastAsia="zh-CN"/>
                      </w:rPr>
                      <w:t>电话：</w:t>
                    </w:r>
                    <w:r w:rsidRPr="002316B5">
                      <w:rPr>
                        <w:rFonts w:ascii="Arial" w:eastAsia="SimSun" w:hAnsi="Arial" w:cs="Arial"/>
                        <w:sz w:val="16"/>
                        <w:lang w:eastAsia="zh-CN"/>
                      </w:rPr>
                      <w:t>+603 9545 6301</w:t>
                    </w:r>
                  </w:p>
                  <w:p w14:paraId="0B482F95" w14:textId="77777777" w:rsidR="00201983" w:rsidRPr="002316B5" w:rsidRDefault="00201983" w:rsidP="00201983">
                    <w:pPr>
                      <w:pStyle w:val="Header"/>
                      <w:spacing w:line="360" w:lineRule="auto"/>
                      <w:rPr>
                        <w:rFonts w:ascii="Arial" w:eastAsia="SimSun" w:hAnsi="Arial" w:cs="Arial"/>
                        <w:bCs/>
                        <w:iCs/>
                        <w:sz w:val="16"/>
                        <w:szCs w:val="16"/>
                        <w:lang w:eastAsia="zh-CN"/>
                      </w:rPr>
                    </w:pPr>
                    <w:hyperlink r:id="rId4" w:history="1">
                      <w:r w:rsidRPr="002316B5">
                        <w:rPr>
                          <w:rStyle w:val="Hyperlink"/>
                          <w:rFonts w:ascii="Arial" w:eastAsia="SimSun" w:hAnsi="Arial" w:cs="Arial"/>
                          <w:sz w:val="16"/>
                          <w:lang w:eastAsia="zh-CN"/>
                        </w:rPr>
                        <w:t>bridget.ngang@kraiburg-tpe.com</w:t>
                      </w:r>
                    </w:hyperlink>
                  </w:p>
                  <w:p w14:paraId="6B562D09" w14:textId="77777777" w:rsidR="00201983" w:rsidRPr="001E1888" w:rsidRDefault="00201983" w:rsidP="00201983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640A9E2A" w14:textId="77777777" w:rsidR="00201983" w:rsidRPr="001E1888" w:rsidRDefault="00201983" w:rsidP="00201983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0662A0AE" w14:textId="77777777" w:rsidR="00201983" w:rsidRPr="001E1888" w:rsidRDefault="00201983" w:rsidP="00201983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10BAEA83" w14:textId="77777777" w:rsidR="00201983" w:rsidRPr="001E1888" w:rsidRDefault="00201983" w:rsidP="00201983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6DC35903" w14:textId="77777777" w:rsidR="00201983" w:rsidRPr="001E1888" w:rsidRDefault="00201983" w:rsidP="00201983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7A3AB57B" w14:textId="77777777" w:rsidR="00201983" w:rsidRPr="001E1888" w:rsidRDefault="00201983" w:rsidP="00201983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39513761" w14:textId="77777777" w:rsidR="00201983" w:rsidRPr="001E1888" w:rsidRDefault="00201983" w:rsidP="00201983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D4A51C4" w14:textId="77777777" w:rsidR="00527518" w:rsidRDefault="00527518" w:rsidP="00784C57">
      <w:pPr>
        <w:spacing w:after="0" w:line="240" w:lineRule="auto"/>
      </w:pPr>
      <w:r>
        <w:separator/>
      </w:r>
    </w:p>
  </w:footnote>
  <w:footnote w:type="continuationSeparator" w:id="0">
    <w:p w14:paraId="6C51EB19" w14:textId="77777777" w:rsidR="00527518" w:rsidRDefault="00527518" w:rsidP="00784C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CD6CDA" w14:textId="77777777" w:rsidR="00502615" w:rsidRPr="00C97AAF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  <w:lang w:val="de-DE"/>
      </w:rPr>
    </w:pPr>
    <w:r w:rsidRPr="00C97AAF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61824" behindDoc="0" locked="0" layoutInCell="1" allowOverlap="1" wp14:anchorId="390C39D3" wp14:editId="25132F24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0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6912" w:type="dxa"/>
      <w:tblLook w:val="04A0" w:firstRow="1" w:lastRow="0" w:firstColumn="1" w:lastColumn="0" w:noHBand="0" w:noVBand="1"/>
    </w:tblPr>
    <w:tblGrid>
      <w:gridCol w:w="6912"/>
    </w:tblGrid>
    <w:tr w:rsidR="00502615" w:rsidRPr="00073D11" w14:paraId="12FEEFFC" w14:textId="77777777" w:rsidTr="00502615">
      <w:tc>
        <w:tcPr>
          <w:tcW w:w="6912" w:type="dxa"/>
        </w:tcPr>
        <w:p w14:paraId="026E7772" w14:textId="77777777" w:rsidR="00201983" w:rsidRPr="00201983" w:rsidRDefault="00201983" w:rsidP="00201983">
          <w:pPr>
            <w:spacing w:after="0" w:line="360" w:lineRule="auto"/>
            <w:ind w:left="-105"/>
            <w:jc w:val="both"/>
            <w:rPr>
              <w:rFonts w:ascii="Arial" w:eastAsia="SimHei" w:hAnsi="Arial" w:cs="Arial"/>
              <w:b/>
              <w:bCs/>
              <w:color w:val="365F91"/>
              <w:sz w:val="40"/>
              <w:szCs w:val="40"/>
              <w:lang w:eastAsia="zh-CN"/>
            </w:rPr>
          </w:pPr>
          <w:r w:rsidRPr="00201983">
            <w:rPr>
              <w:rFonts w:ascii="Arial" w:eastAsia="SimHei" w:hAnsi="Arial" w:cs="Arial"/>
              <w:b/>
              <w:bCs/>
              <w:color w:val="365F91"/>
              <w:sz w:val="40"/>
              <w:szCs w:val="40"/>
              <w:lang w:eastAsia="zh-CN"/>
            </w:rPr>
            <w:t>新闻通讯</w:t>
          </w:r>
        </w:p>
        <w:p w14:paraId="62E9047D" w14:textId="77777777" w:rsidR="00201983" w:rsidRPr="00201983" w:rsidRDefault="00201983" w:rsidP="00201983">
          <w:pPr>
            <w:spacing w:after="0" w:line="360" w:lineRule="auto"/>
            <w:ind w:left="-105"/>
            <w:jc w:val="both"/>
            <w:rPr>
              <w:rFonts w:ascii="Arial" w:eastAsia="SimHei" w:hAnsi="Arial" w:cs="Arial"/>
              <w:b/>
              <w:bCs/>
              <w:sz w:val="16"/>
              <w:szCs w:val="16"/>
              <w:lang w:eastAsia="zh-CN"/>
            </w:rPr>
          </w:pPr>
          <w:proofErr w:type="gramStart"/>
          <w:r w:rsidRPr="00201983">
            <w:rPr>
              <w:rFonts w:ascii="Arial" w:eastAsia="SimHei" w:hAnsi="Arial" w:cs="Arial"/>
              <w:b/>
              <w:bCs/>
              <w:sz w:val="16"/>
              <w:szCs w:val="16"/>
              <w:lang w:eastAsia="zh-CN"/>
            </w:rPr>
            <w:t>凯柏胶宝</w:t>
          </w:r>
          <w:proofErr w:type="gramEnd"/>
          <w:r w:rsidRPr="00201983">
            <w:rPr>
              <w:rFonts w:ascii="Calibri" w:eastAsia="SimHei" w:hAnsi="Calibri" w:cs="Calibri"/>
              <w:b/>
              <w:bCs/>
              <w:sz w:val="16"/>
              <w:szCs w:val="16"/>
              <w:lang w:eastAsia="zh-CN"/>
            </w:rPr>
            <w:t>®</w:t>
          </w:r>
          <w:r w:rsidRPr="00201983">
            <w:rPr>
              <w:rFonts w:ascii="Arial" w:eastAsia="SimHei" w:hAnsi="Arial" w:cs="Arial"/>
              <w:b/>
              <w:bCs/>
              <w:sz w:val="16"/>
              <w:szCs w:val="16"/>
              <w:lang w:eastAsia="zh-CN"/>
            </w:rPr>
            <w:t>：透光</w:t>
          </w:r>
          <w:r w:rsidRPr="00201983">
            <w:rPr>
              <w:rFonts w:ascii="Arial" w:eastAsia="SimHei" w:hAnsi="Arial" w:cs="Arial"/>
              <w:b/>
              <w:bCs/>
              <w:sz w:val="16"/>
              <w:szCs w:val="16"/>
              <w:lang w:eastAsia="zh-CN"/>
            </w:rPr>
            <w:t>TPE</w:t>
          </w:r>
          <w:r w:rsidRPr="00201983">
            <w:rPr>
              <w:rFonts w:ascii="Arial" w:eastAsia="SimHei" w:hAnsi="Arial" w:cs="Arial"/>
              <w:b/>
              <w:bCs/>
              <w:sz w:val="16"/>
              <w:szCs w:val="16"/>
              <w:lang w:eastAsia="zh-CN"/>
            </w:rPr>
            <w:t>系列引领智能电子产品美学设计新趋势</w:t>
          </w:r>
        </w:p>
        <w:p w14:paraId="205E1278" w14:textId="77777777" w:rsidR="00201983" w:rsidRPr="00201983" w:rsidRDefault="00201983" w:rsidP="00201983">
          <w:pPr>
            <w:spacing w:after="0" w:line="360" w:lineRule="auto"/>
            <w:ind w:left="-105"/>
            <w:jc w:val="both"/>
            <w:rPr>
              <w:rFonts w:ascii="Arial" w:eastAsia="SimHei" w:hAnsi="Arial" w:cs="Arial"/>
              <w:b/>
              <w:bCs/>
              <w:color w:val="365F91"/>
              <w:sz w:val="40"/>
              <w:szCs w:val="40"/>
              <w:lang w:eastAsia="zh-CN"/>
            </w:rPr>
          </w:pPr>
          <w:r w:rsidRPr="00201983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>吉隆坡</w:t>
          </w:r>
          <w:r>
            <w:rPr>
              <w:rFonts w:ascii="Arial" w:eastAsia="SimHei" w:hAnsi="Arial" w:cs="Arial" w:hint="eastAsia"/>
              <w:b/>
              <w:sz w:val="16"/>
              <w:szCs w:val="16"/>
              <w:lang w:eastAsia="zh-CN"/>
            </w:rPr>
            <w:t xml:space="preserve"> </w:t>
          </w:r>
          <w:r>
            <w:rPr>
              <w:rFonts w:ascii="Arial" w:eastAsia="SimHei" w:hAnsi="Arial" w:cs="Arial" w:hint="eastAsia"/>
              <w:b/>
              <w:sz w:val="16"/>
              <w:szCs w:val="16"/>
              <w:lang w:eastAsia="zh-CN"/>
            </w:rPr>
            <w:t>，</w:t>
          </w:r>
          <w:r w:rsidRPr="00201983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 xml:space="preserve"> 2025</w:t>
          </w:r>
          <w:r w:rsidRPr="00201983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>年</w:t>
          </w:r>
          <w:r w:rsidRPr="00201983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>10</w:t>
          </w:r>
          <w:r w:rsidRPr="00201983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>月</w:t>
          </w:r>
        </w:p>
        <w:p w14:paraId="1A56E795" w14:textId="24749F3F" w:rsidR="00502615" w:rsidRPr="00201983" w:rsidRDefault="00201983" w:rsidP="00B534F4">
          <w:pPr>
            <w:spacing w:after="0" w:line="360" w:lineRule="auto"/>
            <w:ind w:left="-105"/>
            <w:jc w:val="both"/>
            <w:rPr>
              <w:rFonts w:ascii="Arial" w:eastAsia="SimHei" w:hAnsi="Arial" w:cs="Arial"/>
              <w:b/>
              <w:bCs/>
              <w:sz w:val="16"/>
              <w:szCs w:val="16"/>
              <w:lang w:eastAsia="zh-CN"/>
            </w:rPr>
          </w:pPr>
          <w:r w:rsidRPr="00201983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>第</w:t>
          </w:r>
          <w:r w:rsidR="001A6108" w:rsidRPr="00201983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 xml:space="preserve"> </w:t>
          </w:r>
          <w:r w:rsidR="001A6108" w:rsidRPr="00201983">
            <w:rPr>
              <w:rFonts w:ascii="Arial" w:eastAsia="SimHei" w:hAnsi="Arial" w:cs="Arial"/>
              <w:b/>
              <w:bCs/>
              <w:sz w:val="16"/>
              <w:szCs w:val="16"/>
            </w:rPr>
            <w:fldChar w:fldCharType="begin"/>
          </w:r>
          <w:r w:rsidR="001A6108" w:rsidRPr="00201983">
            <w:rPr>
              <w:rFonts w:ascii="Arial" w:eastAsia="SimHei" w:hAnsi="Arial" w:cs="Arial"/>
              <w:b/>
              <w:bCs/>
              <w:sz w:val="16"/>
              <w:szCs w:val="16"/>
              <w:lang w:eastAsia="zh-CN"/>
            </w:rPr>
            <w:instrText>PAGE  \* Arabic  \* MERGEFORMAT</w:instrText>
          </w:r>
          <w:r w:rsidR="001A6108" w:rsidRPr="00201983">
            <w:rPr>
              <w:rFonts w:ascii="Arial" w:eastAsia="SimHei" w:hAnsi="Arial" w:cs="Arial"/>
              <w:b/>
              <w:bCs/>
              <w:sz w:val="16"/>
              <w:szCs w:val="16"/>
            </w:rPr>
            <w:fldChar w:fldCharType="separate"/>
          </w:r>
          <w:r w:rsidR="006334A5" w:rsidRPr="00201983">
            <w:rPr>
              <w:rFonts w:ascii="Arial" w:eastAsia="SimHei" w:hAnsi="Arial" w:cs="Arial"/>
              <w:b/>
              <w:bCs/>
              <w:noProof/>
              <w:sz w:val="16"/>
              <w:szCs w:val="16"/>
              <w:lang w:eastAsia="zh-CN"/>
            </w:rPr>
            <w:t>2</w:t>
          </w:r>
          <w:r w:rsidR="001A6108" w:rsidRPr="00201983">
            <w:rPr>
              <w:rFonts w:ascii="Arial" w:eastAsia="SimHei" w:hAnsi="Arial" w:cs="Arial"/>
              <w:b/>
              <w:bCs/>
              <w:sz w:val="16"/>
              <w:szCs w:val="16"/>
            </w:rPr>
            <w:fldChar w:fldCharType="end"/>
          </w:r>
          <w:r w:rsidRPr="00201983">
            <w:rPr>
              <w:rFonts w:ascii="Arial" w:eastAsia="SimHei" w:hAnsi="Arial" w:cs="Arial"/>
              <w:b/>
              <w:bCs/>
              <w:sz w:val="16"/>
              <w:szCs w:val="16"/>
              <w:lang w:eastAsia="zh-CN"/>
            </w:rPr>
            <w:t xml:space="preserve"> </w:t>
          </w:r>
          <w:r w:rsidRPr="00201983">
            <w:rPr>
              <w:rFonts w:ascii="Arial" w:eastAsia="SimHei" w:hAnsi="Arial" w:cs="Arial"/>
              <w:b/>
              <w:bCs/>
              <w:sz w:val="16"/>
              <w:szCs w:val="16"/>
              <w:lang w:eastAsia="zh-CN"/>
            </w:rPr>
            <w:t>页</w:t>
          </w:r>
          <w:r>
            <w:rPr>
              <w:rFonts w:ascii="Arial" w:eastAsia="SimHei" w:hAnsi="Arial" w:cs="Arial" w:hint="eastAsia"/>
              <w:b/>
              <w:bCs/>
              <w:sz w:val="16"/>
              <w:szCs w:val="16"/>
              <w:lang w:eastAsia="zh-CN"/>
            </w:rPr>
            <w:t xml:space="preserve"> </w:t>
          </w:r>
          <w:r w:rsidRPr="00201983">
            <w:rPr>
              <w:rFonts w:ascii="Arial" w:eastAsia="SimHei" w:hAnsi="Arial" w:cs="Arial"/>
              <w:b/>
              <w:bCs/>
              <w:sz w:val="16"/>
              <w:szCs w:val="16"/>
              <w:lang w:eastAsia="zh-CN"/>
            </w:rPr>
            <w:t>，共</w:t>
          </w:r>
          <w:r w:rsidR="001A6108" w:rsidRPr="00201983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 xml:space="preserve"> </w:t>
          </w:r>
          <w:r w:rsidR="001A6108" w:rsidRPr="00201983">
            <w:rPr>
              <w:rFonts w:ascii="Arial" w:eastAsia="SimHei" w:hAnsi="Arial" w:cs="Arial"/>
              <w:b/>
              <w:bCs/>
              <w:noProof/>
              <w:sz w:val="16"/>
              <w:szCs w:val="16"/>
            </w:rPr>
            <w:fldChar w:fldCharType="begin"/>
          </w:r>
          <w:r w:rsidR="001A6108" w:rsidRPr="00201983">
            <w:rPr>
              <w:rFonts w:ascii="Arial" w:eastAsia="SimHei" w:hAnsi="Arial" w:cs="Arial"/>
              <w:b/>
              <w:bCs/>
              <w:noProof/>
              <w:sz w:val="16"/>
              <w:szCs w:val="16"/>
              <w:lang w:eastAsia="zh-CN"/>
            </w:rPr>
            <w:instrText>NUMPAGES  \* Arabic  \* MERGEFORMAT</w:instrText>
          </w:r>
          <w:r w:rsidR="001A6108" w:rsidRPr="00201983">
            <w:rPr>
              <w:rFonts w:ascii="Arial" w:eastAsia="SimHei" w:hAnsi="Arial" w:cs="Arial"/>
              <w:b/>
              <w:bCs/>
              <w:noProof/>
              <w:sz w:val="16"/>
              <w:szCs w:val="16"/>
            </w:rPr>
            <w:fldChar w:fldCharType="separate"/>
          </w:r>
          <w:r w:rsidR="006334A5" w:rsidRPr="00201983">
            <w:rPr>
              <w:rFonts w:ascii="Arial" w:eastAsia="SimHei" w:hAnsi="Arial" w:cs="Arial"/>
              <w:b/>
              <w:bCs/>
              <w:noProof/>
              <w:sz w:val="16"/>
              <w:szCs w:val="16"/>
              <w:lang w:eastAsia="zh-CN"/>
            </w:rPr>
            <w:t>4</w:t>
          </w:r>
          <w:r w:rsidR="001A6108" w:rsidRPr="00201983">
            <w:rPr>
              <w:rFonts w:ascii="Arial" w:eastAsia="SimHei" w:hAnsi="Arial" w:cs="Arial"/>
              <w:b/>
              <w:bCs/>
              <w:noProof/>
              <w:sz w:val="16"/>
              <w:szCs w:val="16"/>
            </w:rPr>
            <w:fldChar w:fldCharType="end"/>
          </w:r>
          <w:r w:rsidRPr="00201983">
            <w:rPr>
              <w:rFonts w:ascii="Arial" w:eastAsia="SimHei" w:hAnsi="Arial" w:cs="Arial"/>
              <w:b/>
              <w:bCs/>
              <w:noProof/>
              <w:sz w:val="16"/>
              <w:szCs w:val="16"/>
              <w:lang w:eastAsia="zh-CN"/>
            </w:rPr>
            <w:t xml:space="preserve"> </w:t>
          </w:r>
          <w:r w:rsidRPr="00201983">
            <w:rPr>
              <w:rFonts w:ascii="Arial" w:eastAsia="SimHei" w:hAnsi="Arial" w:cs="Arial"/>
              <w:b/>
              <w:bCs/>
              <w:noProof/>
              <w:sz w:val="16"/>
              <w:szCs w:val="16"/>
              <w:lang w:eastAsia="zh-CN"/>
            </w:rPr>
            <w:t>页</w:t>
          </w:r>
        </w:p>
      </w:tc>
    </w:tr>
  </w:tbl>
  <w:p w14:paraId="59495A81" w14:textId="77777777" w:rsidR="00502615" w:rsidRDefault="00502615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  <w:lang w:eastAsia="zh-CN"/>
      </w:rPr>
    </w:pPr>
  </w:p>
  <w:p w14:paraId="6E21FD66" w14:textId="77777777" w:rsidR="001A1A47" w:rsidRPr="00073D11" w:rsidRDefault="001A1A47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  <w:lang w:eastAsia="zh-CN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F74A66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</w:rPr>
    </w:pPr>
    <w:r w:rsidRPr="00073D11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59776" behindDoc="0" locked="0" layoutInCell="1" allowOverlap="1" wp14:anchorId="6C044999" wp14:editId="7B886465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1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9889" w:type="dxa"/>
      <w:tblLook w:val="04A0" w:firstRow="1" w:lastRow="0" w:firstColumn="1" w:lastColumn="0" w:noHBand="0" w:noVBand="1"/>
    </w:tblPr>
    <w:tblGrid>
      <w:gridCol w:w="6912"/>
      <w:gridCol w:w="2977"/>
    </w:tblGrid>
    <w:tr w:rsidR="003C4170" w:rsidRPr="00073D11" w14:paraId="5A28A0D8" w14:textId="77777777" w:rsidTr="00AF662E">
      <w:tc>
        <w:tcPr>
          <w:tcW w:w="6912" w:type="dxa"/>
        </w:tcPr>
        <w:p w14:paraId="4D143EE7" w14:textId="76E49CA1" w:rsidR="00947A2A" w:rsidRPr="00201983" w:rsidRDefault="00367F53" w:rsidP="00947A2A">
          <w:pPr>
            <w:spacing w:after="0" w:line="360" w:lineRule="auto"/>
            <w:ind w:left="-105"/>
            <w:jc w:val="both"/>
            <w:rPr>
              <w:rFonts w:ascii="Arial" w:eastAsia="SimHei" w:hAnsi="Arial" w:cs="Arial"/>
              <w:b/>
              <w:bCs/>
              <w:color w:val="365F91"/>
              <w:sz w:val="40"/>
              <w:szCs w:val="40"/>
              <w:lang w:eastAsia="zh-CN"/>
            </w:rPr>
          </w:pPr>
          <w:r w:rsidRPr="00201983">
            <w:rPr>
              <w:rFonts w:ascii="Arial" w:eastAsia="SimHei" w:hAnsi="Arial" w:cs="Arial"/>
              <w:b/>
              <w:bCs/>
              <w:color w:val="365F91"/>
              <w:sz w:val="40"/>
              <w:szCs w:val="40"/>
              <w:lang w:eastAsia="zh-CN"/>
            </w:rPr>
            <w:t>新闻通讯</w:t>
          </w:r>
        </w:p>
        <w:p w14:paraId="254C134C" w14:textId="77777777" w:rsidR="00201983" w:rsidRPr="00201983" w:rsidRDefault="00201983" w:rsidP="008F55F4">
          <w:pPr>
            <w:spacing w:after="0" w:line="360" w:lineRule="auto"/>
            <w:ind w:left="-105"/>
            <w:jc w:val="both"/>
            <w:rPr>
              <w:rFonts w:ascii="Arial" w:eastAsia="SimHei" w:hAnsi="Arial" w:cs="Arial"/>
              <w:b/>
              <w:bCs/>
              <w:sz w:val="16"/>
              <w:szCs w:val="16"/>
              <w:lang w:eastAsia="zh-CN"/>
            </w:rPr>
          </w:pPr>
          <w:proofErr w:type="gramStart"/>
          <w:r w:rsidRPr="00201983">
            <w:rPr>
              <w:rFonts w:ascii="Arial" w:eastAsia="SimHei" w:hAnsi="Arial" w:cs="Arial"/>
              <w:b/>
              <w:bCs/>
              <w:sz w:val="16"/>
              <w:szCs w:val="16"/>
              <w:lang w:eastAsia="zh-CN"/>
            </w:rPr>
            <w:t>凯柏胶宝</w:t>
          </w:r>
          <w:proofErr w:type="gramEnd"/>
          <w:r w:rsidRPr="00201983">
            <w:rPr>
              <w:rFonts w:ascii="Calibri" w:eastAsia="SimHei" w:hAnsi="Calibri" w:cs="Calibri"/>
              <w:b/>
              <w:bCs/>
              <w:sz w:val="16"/>
              <w:szCs w:val="16"/>
              <w:lang w:eastAsia="zh-CN"/>
            </w:rPr>
            <w:t>®</w:t>
          </w:r>
          <w:r w:rsidRPr="00201983">
            <w:rPr>
              <w:rFonts w:ascii="Arial" w:eastAsia="SimHei" w:hAnsi="Arial" w:cs="Arial"/>
              <w:b/>
              <w:bCs/>
              <w:sz w:val="16"/>
              <w:szCs w:val="16"/>
              <w:lang w:eastAsia="zh-CN"/>
            </w:rPr>
            <w:t>：透光</w:t>
          </w:r>
          <w:r w:rsidRPr="00201983">
            <w:rPr>
              <w:rFonts w:ascii="Arial" w:eastAsia="SimHei" w:hAnsi="Arial" w:cs="Arial"/>
              <w:b/>
              <w:bCs/>
              <w:sz w:val="16"/>
              <w:szCs w:val="16"/>
              <w:lang w:eastAsia="zh-CN"/>
            </w:rPr>
            <w:t>TPE</w:t>
          </w:r>
          <w:r w:rsidRPr="00201983">
            <w:rPr>
              <w:rFonts w:ascii="Arial" w:eastAsia="SimHei" w:hAnsi="Arial" w:cs="Arial"/>
              <w:b/>
              <w:bCs/>
              <w:sz w:val="16"/>
              <w:szCs w:val="16"/>
              <w:lang w:eastAsia="zh-CN"/>
            </w:rPr>
            <w:t>系列引领智能电子产品美学设计新趋势</w:t>
          </w:r>
        </w:p>
        <w:p w14:paraId="765F9503" w14:textId="5C25A87E" w:rsidR="003C4170" w:rsidRPr="00201983" w:rsidRDefault="00367F53" w:rsidP="008F55F4">
          <w:pPr>
            <w:spacing w:after="0" w:line="360" w:lineRule="auto"/>
            <w:ind w:left="-105"/>
            <w:jc w:val="both"/>
            <w:rPr>
              <w:rFonts w:ascii="Arial" w:eastAsia="SimHei" w:hAnsi="Arial" w:cs="Arial"/>
              <w:b/>
              <w:bCs/>
              <w:color w:val="365F91"/>
              <w:sz w:val="40"/>
              <w:szCs w:val="40"/>
              <w:lang w:eastAsia="zh-CN"/>
            </w:rPr>
          </w:pPr>
          <w:r w:rsidRPr="00201983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>吉隆坡</w:t>
          </w:r>
          <w:r w:rsidR="00201983">
            <w:rPr>
              <w:rFonts w:ascii="Arial" w:eastAsia="SimHei" w:hAnsi="Arial" w:cs="Arial" w:hint="eastAsia"/>
              <w:b/>
              <w:sz w:val="16"/>
              <w:szCs w:val="16"/>
              <w:lang w:eastAsia="zh-CN"/>
            </w:rPr>
            <w:t xml:space="preserve"> </w:t>
          </w:r>
          <w:r w:rsidR="00201983">
            <w:rPr>
              <w:rFonts w:ascii="Arial" w:eastAsia="SimHei" w:hAnsi="Arial" w:cs="Arial" w:hint="eastAsia"/>
              <w:b/>
              <w:sz w:val="16"/>
              <w:szCs w:val="16"/>
              <w:lang w:eastAsia="zh-CN"/>
            </w:rPr>
            <w:t>，</w:t>
          </w:r>
          <w:r w:rsidR="00435158" w:rsidRPr="00201983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 xml:space="preserve"> </w:t>
          </w:r>
          <w:r w:rsidR="00D3483B" w:rsidRPr="00201983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>2</w:t>
          </w:r>
          <w:r w:rsidR="00AF4CB0" w:rsidRPr="00201983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>025</w:t>
          </w:r>
          <w:r w:rsidRPr="00201983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>年</w:t>
          </w:r>
          <w:r w:rsidRPr="00201983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>10</w:t>
          </w:r>
          <w:r w:rsidRPr="00201983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>月</w:t>
          </w:r>
        </w:p>
        <w:p w14:paraId="4BE48C59" w14:textId="2BBDDC91" w:rsidR="003C4170" w:rsidRPr="00073D11" w:rsidRDefault="00367F53" w:rsidP="003C4170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  <w:lang w:eastAsia="zh-CN"/>
            </w:rPr>
          </w:pPr>
          <w:r w:rsidRPr="00201983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>第</w:t>
          </w:r>
          <w:r w:rsidR="003C4170" w:rsidRPr="00201983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 xml:space="preserve"> </w:t>
          </w:r>
          <w:r w:rsidR="003C4170" w:rsidRPr="00201983">
            <w:rPr>
              <w:rFonts w:ascii="Arial" w:eastAsia="SimHei" w:hAnsi="Arial" w:cs="Arial"/>
              <w:b/>
              <w:bCs/>
              <w:sz w:val="16"/>
              <w:szCs w:val="16"/>
            </w:rPr>
            <w:fldChar w:fldCharType="begin"/>
          </w:r>
          <w:r w:rsidR="003C4170" w:rsidRPr="00201983">
            <w:rPr>
              <w:rFonts w:ascii="Arial" w:eastAsia="SimHei" w:hAnsi="Arial" w:cs="Arial"/>
              <w:b/>
              <w:bCs/>
              <w:sz w:val="16"/>
              <w:szCs w:val="16"/>
              <w:lang w:eastAsia="zh-CN"/>
            </w:rPr>
            <w:instrText>PAGE  \* Arabic  \* MERGEFORMAT</w:instrText>
          </w:r>
          <w:r w:rsidR="003C4170" w:rsidRPr="00201983">
            <w:rPr>
              <w:rFonts w:ascii="Arial" w:eastAsia="SimHei" w:hAnsi="Arial" w:cs="Arial"/>
              <w:b/>
              <w:bCs/>
              <w:sz w:val="16"/>
              <w:szCs w:val="16"/>
            </w:rPr>
            <w:fldChar w:fldCharType="separate"/>
          </w:r>
          <w:r w:rsidR="006334A5" w:rsidRPr="00201983">
            <w:rPr>
              <w:rFonts w:ascii="Arial" w:eastAsia="SimHei" w:hAnsi="Arial" w:cs="Arial"/>
              <w:b/>
              <w:bCs/>
              <w:noProof/>
              <w:sz w:val="16"/>
              <w:szCs w:val="16"/>
              <w:lang w:eastAsia="zh-CN"/>
            </w:rPr>
            <w:t>1</w:t>
          </w:r>
          <w:r w:rsidR="003C4170" w:rsidRPr="00201983">
            <w:rPr>
              <w:rFonts w:ascii="Arial" w:eastAsia="SimHei" w:hAnsi="Arial" w:cs="Arial"/>
              <w:b/>
              <w:bCs/>
              <w:sz w:val="16"/>
              <w:szCs w:val="16"/>
            </w:rPr>
            <w:fldChar w:fldCharType="end"/>
          </w:r>
          <w:r w:rsidRPr="00201983">
            <w:rPr>
              <w:rFonts w:ascii="Arial" w:eastAsia="SimHei" w:hAnsi="Arial" w:cs="Arial"/>
              <w:b/>
              <w:bCs/>
              <w:sz w:val="16"/>
              <w:szCs w:val="16"/>
              <w:lang w:eastAsia="zh-CN"/>
            </w:rPr>
            <w:t xml:space="preserve"> </w:t>
          </w:r>
          <w:r w:rsidRPr="00201983">
            <w:rPr>
              <w:rFonts w:ascii="Arial" w:eastAsia="SimHei" w:hAnsi="Arial" w:cs="Arial"/>
              <w:b/>
              <w:bCs/>
              <w:sz w:val="16"/>
              <w:szCs w:val="16"/>
              <w:lang w:eastAsia="zh-CN"/>
            </w:rPr>
            <w:t>页</w:t>
          </w:r>
          <w:r w:rsidR="00201983">
            <w:rPr>
              <w:rFonts w:ascii="Arial" w:eastAsia="SimHei" w:hAnsi="Arial" w:cs="Arial" w:hint="eastAsia"/>
              <w:b/>
              <w:bCs/>
              <w:sz w:val="16"/>
              <w:szCs w:val="16"/>
              <w:lang w:eastAsia="zh-CN"/>
            </w:rPr>
            <w:t xml:space="preserve"> </w:t>
          </w:r>
          <w:r w:rsidRPr="00201983">
            <w:rPr>
              <w:rFonts w:ascii="Arial" w:eastAsia="SimHei" w:hAnsi="Arial" w:cs="Arial"/>
              <w:b/>
              <w:bCs/>
              <w:sz w:val="16"/>
              <w:szCs w:val="16"/>
              <w:lang w:eastAsia="zh-CN"/>
            </w:rPr>
            <w:t>，共</w:t>
          </w:r>
          <w:r w:rsidR="003C4170" w:rsidRPr="00201983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 xml:space="preserve"> </w:t>
          </w:r>
          <w:r w:rsidR="003C4170" w:rsidRPr="00201983">
            <w:rPr>
              <w:rFonts w:ascii="Arial" w:eastAsia="SimHei" w:hAnsi="Arial" w:cs="Arial"/>
              <w:b/>
              <w:bCs/>
              <w:noProof/>
              <w:sz w:val="16"/>
              <w:szCs w:val="16"/>
            </w:rPr>
            <w:fldChar w:fldCharType="begin"/>
          </w:r>
          <w:r w:rsidR="003C4170" w:rsidRPr="00201983">
            <w:rPr>
              <w:rFonts w:ascii="Arial" w:eastAsia="SimHei" w:hAnsi="Arial" w:cs="Arial"/>
              <w:b/>
              <w:bCs/>
              <w:noProof/>
              <w:sz w:val="16"/>
              <w:szCs w:val="16"/>
              <w:lang w:eastAsia="zh-CN"/>
            </w:rPr>
            <w:instrText>NUMPAGES  \* Arabic  \* MERGEFORMAT</w:instrText>
          </w:r>
          <w:r w:rsidR="003C4170" w:rsidRPr="00201983">
            <w:rPr>
              <w:rFonts w:ascii="Arial" w:eastAsia="SimHei" w:hAnsi="Arial" w:cs="Arial"/>
              <w:b/>
              <w:bCs/>
              <w:noProof/>
              <w:sz w:val="16"/>
              <w:szCs w:val="16"/>
            </w:rPr>
            <w:fldChar w:fldCharType="separate"/>
          </w:r>
          <w:r w:rsidR="006334A5" w:rsidRPr="00201983">
            <w:rPr>
              <w:rFonts w:ascii="Arial" w:eastAsia="SimHei" w:hAnsi="Arial" w:cs="Arial"/>
              <w:b/>
              <w:bCs/>
              <w:noProof/>
              <w:sz w:val="16"/>
              <w:szCs w:val="16"/>
              <w:lang w:eastAsia="zh-CN"/>
            </w:rPr>
            <w:t>4</w:t>
          </w:r>
          <w:r w:rsidR="003C4170" w:rsidRPr="00201983">
            <w:rPr>
              <w:rFonts w:ascii="Arial" w:eastAsia="SimHei" w:hAnsi="Arial" w:cs="Arial"/>
              <w:b/>
              <w:bCs/>
              <w:noProof/>
              <w:sz w:val="16"/>
              <w:szCs w:val="16"/>
            </w:rPr>
            <w:fldChar w:fldCharType="end"/>
          </w:r>
          <w:r w:rsidRPr="00201983">
            <w:rPr>
              <w:rFonts w:ascii="Arial" w:eastAsia="SimHei" w:hAnsi="Arial" w:cs="Arial"/>
              <w:b/>
              <w:bCs/>
              <w:noProof/>
              <w:sz w:val="16"/>
              <w:szCs w:val="16"/>
              <w:lang w:eastAsia="zh-CN"/>
            </w:rPr>
            <w:t xml:space="preserve"> </w:t>
          </w:r>
          <w:r w:rsidRPr="00201983">
            <w:rPr>
              <w:rFonts w:ascii="Arial" w:eastAsia="SimHei" w:hAnsi="Arial" w:cs="Arial"/>
              <w:b/>
              <w:bCs/>
              <w:noProof/>
              <w:sz w:val="16"/>
              <w:szCs w:val="16"/>
              <w:lang w:eastAsia="zh-CN"/>
            </w:rPr>
            <w:t>页</w:t>
          </w:r>
        </w:p>
      </w:tc>
      <w:tc>
        <w:tcPr>
          <w:tcW w:w="2977" w:type="dxa"/>
        </w:tcPr>
        <w:p w14:paraId="74C195ED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/>
              <w:sz w:val="16"/>
            </w:rPr>
          </w:pPr>
          <w:r w:rsidRPr="003A29FC">
            <w:rPr>
              <w:rFonts w:ascii="Arial" w:hAnsi="Arial"/>
              <w:sz w:val="16"/>
            </w:rPr>
            <w:t>KRAIBURG TPE Technology</w:t>
          </w:r>
        </w:p>
        <w:p w14:paraId="41A1A633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 w:rsidRPr="003A29FC">
            <w:rPr>
              <w:rFonts w:ascii="Arial" w:hAnsi="Arial"/>
              <w:sz w:val="16"/>
            </w:rPr>
            <w:t xml:space="preserve">(M) </w:t>
          </w:r>
          <w:proofErr w:type="spellStart"/>
          <w:r w:rsidRPr="003A29FC">
            <w:rPr>
              <w:rFonts w:ascii="Arial" w:hAnsi="Arial"/>
              <w:sz w:val="16"/>
            </w:rPr>
            <w:t>Sdn</w:t>
          </w:r>
          <w:proofErr w:type="spellEnd"/>
          <w:r w:rsidRPr="003A29FC">
            <w:rPr>
              <w:rFonts w:ascii="Arial" w:hAnsi="Arial"/>
              <w:sz w:val="16"/>
            </w:rPr>
            <w:t xml:space="preserve"> </w:t>
          </w:r>
          <w:proofErr w:type="spellStart"/>
          <w:r w:rsidRPr="003A29FC">
            <w:rPr>
              <w:rFonts w:ascii="Arial" w:hAnsi="Arial"/>
              <w:sz w:val="16"/>
            </w:rPr>
            <w:t>Bhd</w:t>
          </w:r>
          <w:proofErr w:type="spellEnd"/>
        </w:p>
        <w:p w14:paraId="7171CB2A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Lot 1839 Jalan KPB 6</w:t>
          </w:r>
        </w:p>
        <w:p w14:paraId="358C05E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Kawasan Perindustrian </w:t>
          </w:r>
          <w:proofErr w:type="spellStart"/>
          <w:r>
            <w:rPr>
              <w:rFonts w:ascii="Arial" w:hAnsi="Arial" w:cs="Arial"/>
              <w:sz w:val="16"/>
              <w:szCs w:val="16"/>
            </w:rPr>
            <w:t>Balakong</w:t>
          </w:r>
          <w:proofErr w:type="spellEnd"/>
        </w:p>
        <w:p w14:paraId="57CACA9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43300 Seri Kembangan, Selangor, </w:t>
          </w:r>
        </w:p>
        <w:p w14:paraId="19CA65F0" w14:textId="77777777" w:rsidR="003C4170" w:rsidRPr="002D69AE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Malaysia</w:t>
          </w:r>
        </w:p>
        <w:p w14:paraId="04B55752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3BE3A1EE" w14:textId="6EE4CD4D" w:rsidR="003C4170" w:rsidRPr="00502615" w:rsidRDefault="00367F53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hint="eastAsia"/>
              <w:sz w:val="16"/>
              <w:lang w:eastAsia="zh-CN"/>
            </w:rPr>
            <w:t>电话</w:t>
          </w:r>
          <w:r w:rsidR="003C4170">
            <w:rPr>
              <w:rFonts w:ascii="Arial" w:hAnsi="Arial"/>
              <w:sz w:val="16"/>
            </w:rPr>
            <w:t xml:space="preserve"> +60 3 9545 6393</w:t>
          </w:r>
        </w:p>
        <w:p w14:paraId="6328AA28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2A14BF16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Info-asia@kraiburg-tpe.com</w:t>
          </w:r>
        </w:p>
        <w:p w14:paraId="768EAA4F" w14:textId="78F380D0" w:rsidR="003C4170" w:rsidRPr="00073D11" w:rsidRDefault="003C4170" w:rsidP="003C4170">
          <w:pPr>
            <w:pStyle w:val="Header"/>
            <w:tabs>
              <w:tab w:val="clear" w:pos="4703"/>
              <w:tab w:val="clear" w:pos="9406"/>
            </w:tabs>
            <w:rPr>
              <w:sz w:val="20"/>
            </w:rPr>
          </w:pPr>
          <w:r>
            <w:rPr>
              <w:rFonts w:ascii="Arial" w:hAnsi="Arial"/>
              <w:sz w:val="16"/>
            </w:rPr>
            <w:t>www.kraiburg-tpe.com</w:t>
          </w:r>
        </w:p>
      </w:tc>
    </w:tr>
  </w:tbl>
  <w:p w14:paraId="63AF59F4" w14:textId="6B698085" w:rsidR="00F125F3" w:rsidRPr="00073D11" w:rsidRDefault="00F125F3" w:rsidP="00C0054B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970D86"/>
    <w:multiLevelType w:val="hybridMultilevel"/>
    <w:tmpl w:val="FD2AF0F0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8DE6C0F"/>
    <w:multiLevelType w:val="hybridMultilevel"/>
    <w:tmpl w:val="876A97CA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DE4142"/>
    <w:multiLevelType w:val="hybridMultilevel"/>
    <w:tmpl w:val="7A5EF38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F43343"/>
    <w:multiLevelType w:val="hybridMultilevel"/>
    <w:tmpl w:val="7894434E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A51F03"/>
    <w:multiLevelType w:val="hybridMultilevel"/>
    <w:tmpl w:val="DBD885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016A88"/>
    <w:multiLevelType w:val="hybridMultilevel"/>
    <w:tmpl w:val="65E0D64A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4B1013D"/>
    <w:multiLevelType w:val="hybridMultilevel"/>
    <w:tmpl w:val="00A89EA4"/>
    <w:lvl w:ilvl="0" w:tplc="ECBC970A">
      <w:start w:val="1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B151E44"/>
    <w:multiLevelType w:val="multilevel"/>
    <w:tmpl w:val="919477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E0D7F99"/>
    <w:multiLevelType w:val="hybridMultilevel"/>
    <w:tmpl w:val="C5A615CA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FC9250A"/>
    <w:multiLevelType w:val="hybridMultilevel"/>
    <w:tmpl w:val="56A458A4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1573FEF"/>
    <w:multiLevelType w:val="hybridMultilevel"/>
    <w:tmpl w:val="EA263CB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2501489"/>
    <w:multiLevelType w:val="hybridMultilevel"/>
    <w:tmpl w:val="429E26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2FB1F85"/>
    <w:multiLevelType w:val="hybridMultilevel"/>
    <w:tmpl w:val="87F424A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3BF0EBE"/>
    <w:multiLevelType w:val="multilevel"/>
    <w:tmpl w:val="84F062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35B6FE6"/>
    <w:multiLevelType w:val="hybridMultilevel"/>
    <w:tmpl w:val="4F2CC806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EF05AD"/>
    <w:multiLevelType w:val="hybridMultilevel"/>
    <w:tmpl w:val="D7962F1C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95410A0"/>
    <w:multiLevelType w:val="hybridMultilevel"/>
    <w:tmpl w:val="E606196C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C8F72CB"/>
    <w:multiLevelType w:val="hybridMultilevel"/>
    <w:tmpl w:val="42C2639C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E754C83"/>
    <w:multiLevelType w:val="hybridMultilevel"/>
    <w:tmpl w:val="768EA5E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F72449C"/>
    <w:multiLevelType w:val="hybridMultilevel"/>
    <w:tmpl w:val="CA5841BE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45BD2524"/>
    <w:multiLevelType w:val="hybridMultilevel"/>
    <w:tmpl w:val="1ADA9FD6"/>
    <w:lvl w:ilvl="0" w:tplc="3409000F">
      <w:start w:val="1"/>
      <w:numFmt w:val="decimal"/>
      <w:lvlText w:val="%1."/>
      <w:lvlJc w:val="left"/>
      <w:pPr>
        <w:ind w:left="720" w:hanging="360"/>
      </w:pPr>
    </w:lvl>
    <w:lvl w:ilvl="1" w:tplc="34090019" w:tentative="1">
      <w:start w:val="1"/>
      <w:numFmt w:val="lowerLetter"/>
      <w:lvlText w:val="%2."/>
      <w:lvlJc w:val="left"/>
      <w:pPr>
        <w:ind w:left="1440" w:hanging="360"/>
      </w:pPr>
    </w:lvl>
    <w:lvl w:ilvl="2" w:tplc="3409001B" w:tentative="1">
      <w:start w:val="1"/>
      <w:numFmt w:val="lowerRoman"/>
      <w:lvlText w:val="%3."/>
      <w:lvlJc w:val="right"/>
      <w:pPr>
        <w:ind w:left="2160" w:hanging="180"/>
      </w:pPr>
    </w:lvl>
    <w:lvl w:ilvl="3" w:tplc="3409000F" w:tentative="1">
      <w:start w:val="1"/>
      <w:numFmt w:val="decimal"/>
      <w:lvlText w:val="%4."/>
      <w:lvlJc w:val="left"/>
      <w:pPr>
        <w:ind w:left="2880" w:hanging="360"/>
      </w:pPr>
    </w:lvl>
    <w:lvl w:ilvl="4" w:tplc="34090019" w:tentative="1">
      <w:start w:val="1"/>
      <w:numFmt w:val="lowerLetter"/>
      <w:lvlText w:val="%5."/>
      <w:lvlJc w:val="left"/>
      <w:pPr>
        <w:ind w:left="3600" w:hanging="360"/>
      </w:pPr>
    </w:lvl>
    <w:lvl w:ilvl="5" w:tplc="3409001B" w:tentative="1">
      <w:start w:val="1"/>
      <w:numFmt w:val="lowerRoman"/>
      <w:lvlText w:val="%6."/>
      <w:lvlJc w:val="right"/>
      <w:pPr>
        <w:ind w:left="4320" w:hanging="180"/>
      </w:pPr>
    </w:lvl>
    <w:lvl w:ilvl="6" w:tplc="3409000F" w:tentative="1">
      <w:start w:val="1"/>
      <w:numFmt w:val="decimal"/>
      <w:lvlText w:val="%7."/>
      <w:lvlJc w:val="left"/>
      <w:pPr>
        <w:ind w:left="5040" w:hanging="360"/>
      </w:pPr>
    </w:lvl>
    <w:lvl w:ilvl="7" w:tplc="34090019" w:tentative="1">
      <w:start w:val="1"/>
      <w:numFmt w:val="lowerLetter"/>
      <w:lvlText w:val="%8."/>
      <w:lvlJc w:val="left"/>
      <w:pPr>
        <w:ind w:left="5760" w:hanging="360"/>
      </w:pPr>
    </w:lvl>
    <w:lvl w:ilvl="8" w:tplc="3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89C5B89"/>
    <w:multiLevelType w:val="hybridMultilevel"/>
    <w:tmpl w:val="9FA8856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B2F08ED"/>
    <w:multiLevelType w:val="multilevel"/>
    <w:tmpl w:val="4650B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4DF33B09"/>
    <w:multiLevelType w:val="hybridMultilevel"/>
    <w:tmpl w:val="141A668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4FD13F14"/>
    <w:multiLevelType w:val="hybridMultilevel"/>
    <w:tmpl w:val="20CCA58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0481C8B"/>
    <w:multiLevelType w:val="hybridMultilevel"/>
    <w:tmpl w:val="6C847E3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3896A13"/>
    <w:multiLevelType w:val="hybridMultilevel"/>
    <w:tmpl w:val="3132A87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4B61A36"/>
    <w:multiLevelType w:val="hybridMultilevel"/>
    <w:tmpl w:val="940C3802"/>
    <w:lvl w:ilvl="0" w:tplc="44090017">
      <w:start w:val="1"/>
      <w:numFmt w:val="lowerLetter"/>
      <w:lvlText w:val="%1)"/>
      <w:lvlJc w:val="left"/>
      <w:pPr>
        <w:ind w:left="720" w:hanging="360"/>
      </w:pPr>
    </w:lvl>
    <w:lvl w:ilvl="1" w:tplc="44090019">
      <w:start w:val="1"/>
      <w:numFmt w:val="lowerLetter"/>
      <w:lvlText w:val="%2."/>
      <w:lvlJc w:val="left"/>
      <w:pPr>
        <w:ind w:left="1440" w:hanging="360"/>
      </w:pPr>
    </w:lvl>
    <w:lvl w:ilvl="2" w:tplc="4409001B">
      <w:start w:val="1"/>
      <w:numFmt w:val="lowerRoman"/>
      <w:lvlText w:val="%3."/>
      <w:lvlJc w:val="right"/>
      <w:pPr>
        <w:ind w:left="2160" w:hanging="180"/>
      </w:pPr>
    </w:lvl>
    <w:lvl w:ilvl="3" w:tplc="4409000F">
      <w:start w:val="1"/>
      <w:numFmt w:val="decimal"/>
      <w:lvlText w:val="%4."/>
      <w:lvlJc w:val="left"/>
      <w:pPr>
        <w:ind w:left="2880" w:hanging="360"/>
      </w:pPr>
    </w:lvl>
    <w:lvl w:ilvl="4" w:tplc="44090019">
      <w:start w:val="1"/>
      <w:numFmt w:val="lowerLetter"/>
      <w:lvlText w:val="%5."/>
      <w:lvlJc w:val="left"/>
      <w:pPr>
        <w:ind w:left="3600" w:hanging="360"/>
      </w:pPr>
    </w:lvl>
    <w:lvl w:ilvl="5" w:tplc="4409001B">
      <w:start w:val="1"/>
      <w:numFmt w:val="lowerRoman"/>
      <w:lvlText w:val="%6."/>
      <w:lvlJc w:val="right"/>
      <w:pPr>
        <w:ind w:left="4320" w:hanging="180"/>
      </w:pPr>
    </w:lvl>
    <w:lvl w:ilvl="6" w:tplc="4409000F">
      <w:start w:val="1"/>
      <w:numFmt w:val="decimal"/>
      <w:lvlText w:val="%7."/>
      <w:lvlJc w:val="left"/>
      <w:pPr>
        <w:ind w:left="5040" w:hanging="360"/>
      </w:pPr>
    </w:lvl>
    <w:lvl w:ilvl="7" w:tplc="44090019">
      <w:start w:val="1"/>
      <w:numFmt w:val="lowerLetter"/>
      <w:lvlText w:val="%8."/>
      <w:lvlJc w:val="left"/>
      <w:pPr>
        <w:ind w:left="5760" w:hanging="360"/>
      </w:pPr>
    </w:lvl>
    <w:lvl w:ilvl="8" w:tplc="4409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64D162C"/>
    <w:multiLevelType w:val="multilevel"/>
    <w:tmpl w:val="9564B5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57A7627E"/>
    <w:multiLevelType w:val="multilevel"/>
    <w:tmpl w:val="9BEEA3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59E3232E"/>
    <w:multiLevelType w:val="multilevel"/>
    <w:tmpl w:val="AE3CB9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5D4F6775"/>
    <w:multiLevelType w:val="hybridMultilevel"/>
    <w:tmpl w:val="966E7C2E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84D0D0B"/>
    <w:multiLevelType w:val="hybridMultilevel"/>
    <w:tmpl w:val="2B48BD00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6B5449C8"/>
    <w:multiLevelType w:val="multilevel"/>
    <w:tmpl w:val="974EF4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6E772C48"/>
    <w:multiLevelType w:val="multilevel"/>
    <w:tmpl w:val="1DE8CD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71EA78CA"/>
    <w:multiLevelType w:val="hybridMultilevel"/>
    <w:tmpl w:val="72E8C06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3E32B81"/>
    <w:multiLevelType w:val="hybridMultilevel"/>
    <w:tmpl w:val="DEA29134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44415AE"/>
    <w:multiLevelType w:val="hybridMultilevel"/>
    <w:tmpl w:val="D5E41C6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91D14D5"/>
    <w:multiLevelType w:val="hybridMultilevel"/>
    <w:tmpl w:val="B90473DA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97714A8"/>
    <w:multiLevelType w:val="hybridMultilevel"/>
    <w:tmpl w:val="CFA68892"/>
    <w:lvl w:ilvl="0" w:tplc="44EA3B0C">
      <w:start w:val="1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A875FCB"/>
    <w:multiLevelType w:val="hybridMultilevel"/>
    <w:tmpl w:val="FDE0038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C0D5876"/>
    <w:multiLevelType w:val="hybridMultilevel"/>
    <w:tmpl w:val="F9086A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29035828">
    <w:abstractNumId w:val="6"/>
  </w:num>
  <w:num w:numId="2" w16cid:durableId="647824122">
    <w:abstractNumId w:val="22"/>
  </w:num>
  <w:num w:numId="3" w16cid:durableId="1310595513">
    <w:abstractNumId w:val="4"/>
  </w:num>
  <w:num w:numId="4" w16cid:durableId="1971931237">
    <w:abstractNumId w:val="41"/>
  </w:num>
  <w:num w:numId="5" w16cid:durableId="415857497">
    <w:abstractNumId w:val="29"/>
  </w:num>
  <w:num w:numId="6" w16cid:durableId="82920010">
    <w:abstractNumId w:val="36"/>
  </w:num>
  <w:num w:numId="7" w16cid:durableId="1242177286">
    <w:abstractNumId w:val="14"/>
  </w:num>
  <w:num w:numId="8" w16cid:durableId="1514033401">
    <w:abstractNumId w:val="39"/>
  </w:num>
  <w:num w:numId="9" w16cid:durableId="728848021">
    <w:abstractNumId w:val="31"/>
  </w:num>
  <w:num w:numId="10" w16cid:durableId="422383770">
    <w:abstractNumId w:val="2"/>
  </w:num>
  <w:num w:numId="11" w16cid:durableId="79758896">
    <w:abstractNumId w:val="25"/>
  </w:num>
  <w:num w:numId="12" w16cid:durableId="1778058613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859778858">
    <w:abstractNumId w:val="10"/>
  </w:num>
  <w:num w:numId="14" w16cid:durableId="1714768972">
    <w:abstractNumId w:val="35"/>
  </w:num>
  <w:num w:numId="15" w16cid:durableId="1394546307">
    <w:abstractNumId w:val="23"/>
  </w:num>
  <w:num w:numId="16" w16cid:durableId="1665859695">
    <w:abstractNumId w:val="27"/>
  </w:num>
  <w:num w:numId="17" w16cid:durableId="401222326">
    <w:abstractNumId w:val="19"/>
  </w:num>
  <w:num w:numId="18" w16cid:durableId="1462723125">
    <w:abstractNumId w:val="18"/>
  </w:num>
  <w:num w:numId="19" w16cid:durableId="1557424991">
    <w:abstractNumId w:val="32"/>
  </w:num>
  <w:num w:numId="20" w16cid:durableId="1989283328">
    <w:abstractNumId w:val="12"/>
  </w:num>
  <w:num w:numId="21" w16cid:durableId="1650137758">
    <w:abstractNumId w:val="9"/>
  </w:num>
  <w:num w:numId="22" w16cid:durableId="1831824544">
    <w:abstractNumId w:val="38"/>
  </w:num>
  <w:num w:numId="23" w16cid:durableId="1672902263">
    <w:abstractNumId w:val="37"/>
  </w:num>
  <w:num w:numId="24" w16cid:durableId="314920365">
    <w:abstractNumId w:val="5"/>
  </w:num>
  <w:num w:numId="25" w16cid:durableId="399982920">
    <w:abstractNumId w:val="0"/>
  </w:num>
  <w:num w:numId="26" w16cid:durableId="82921499">
    <w:abstractNumId w:val="15"/>
  </w:num>
  <w:num w:numId="27" w16cid:durableId="429741891">
    <w:abstractNumId w:val="17"/>
  </w:num>
  <w:num w:numId="28" w16cid:durableId="839125162">
    <w:abstractNumId w:val="21"/>
  </w:num>
  <w:num w:numId="29" w16cid:durableId="1860853203">
    <w:abstractNumId w:val="3"/>
  </w:num>
  <w:num w:numId="30" w16cid:durableId="357006350">
    <w:abstractNumId w:val="8"/>
  </w:num>
  <w:num w:numId="31" w16cid:durableId="1574582393">
    <w:abstractNumId w:val="24"/>
  </w:num>
  <w:num w:numId="32" w16cid:durableId="1570574589">
    <w:abstractNumId w:val="1"/>
  </w:num>
  <w:num w:numId="33" w16cid:durableId="501163758">
    <w:abstractNumId w:val="28"/>
  </w:num>
  <w:num w:numId="34" w16cid:durableId="2026664156">
    <w:abstractNumId w:val="13"/>
  </w:num>
  <w:num w:numId="35" w16cid:durableId="1740446188">
    <w:abstractNumId w:val="34"/>
  </w:num>
  <w:num w:numId="36" w16cid:durableId="425923719">
    <w:abstractNumId w:val="30"/>
  </w:num>
  <w:num w:numId="37" w16cid:durableId="950011211">
    <w:abstractNumId w:val="16"/>
  </w:num>
  <w:num w:numId="38" w16cid:durableId="627012714">
    <w:abstractNumId w:val="26"/>
  </w:num>
  <w:num w:numId="39" w16cid:durableId="2112703670">
    <w:abstractNumId w:val="11"/>
  </w:num>
  <w:num w:numId="40" w16cid:durableId="101800834">
    <w:abstractNumId w:val="20"/>
  </w:num>
  <w:num w:numId="41" w16cid:durableId="400753183">
    <w:abstractNumId w:val="33"/>
  </w:num>
  <w:num w:numId="42" w16cid:durableId="288099034">
    <w:abstractNumId w:val="40"/>
  </w:num>
  <w:num w:numId="43" w16cid:durableId="40993624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499B"/>
    <w:rsid w:val="00002382"/>
    <w:rsid w:val="0000282D"/>
    <w:rsid w:val="00005FA1"/>
    <w:rsid w:val="00013EA3"/>
    <w:rsid w:val="00020304"/>
    <w:rsid w:val="00022CB1"/>
    <w:rsid w:val="00023A0F"/>
    <w:rsid w:val="000303B2"/>
    <w:rsid w:val="000316D8"/>
    <w:rsid w:val="00033FF5"/>
    <w:rsid w:val="00034E92"/>
    <w:rsid w:val="00035D86"/>
    <w:rsid w:val="00041B77"/>
    <w:rsid w:val="0004695A"/>
    <w:rsid w:val="00047CA0"/>
    <w:rsid w:val="000521D5"/>
    <w:rsid w:val="000534EA"/>
    <w:rsid w:val="00055A30"/>
    <w:rsid w:val="00057785"/>
    <w:rsid w:val="0006085F"/>
    <w:rsid w:val="00065A69"/>
    <w:rsid w:val="00066192"/>
    <w:rsid w:val="0006790D"/>
    <w:rsid w:val="00067AF3"/>
    <w:rsid w:val="00071236"/>
    <w:rsid w:val="00073D11"/>
    <w:rsid w:val="000759E8"/>
    <w:rsid w:val="00077E64"/>
    <w:rsid w:val="0008135D"/>
    <w:rsid w:val="000829C6"/>
    <w:rsid w:val="00083596"/>
    <w:rsid w:val="000842CA"/>
    <w:rsid w:val="0008699C"/>
    <w:rsid w:val="00086A3D"/>
    <w:rsid w:val="000903ED"/>
    <w:rsid w:val="0009376B"/>
    <w:rsid w:val="00093F48"/>
    <w:rsid w:val="00096447"/>
    <w:rsid w:val="00096CA7"/>
    <w:rsid w:val="00097276"/>
    <w:rsid w:val="00097D31"/>
    <w:rsid w:val="000A03C6"/>
    <w:rsid w:val="000A20CD"/>
    <w:rsid w:val="000A4B77"/>
    <w:rsid w:val="000A4F86"/>
    <w:rsid w:val="000A510D"/>
    <w:rsid w:val="000A52EE"/>
    <w:rsid w:val="000B19D4"/>
    <w:rsid w:val="000B2944"/>
    <w:rsid w:val="000B6005"/>
    <w:rsid w:val="000B6A97"/>
    <w:rsid w:val="000B6C25"/>
    <w:rsid w:val="000C05DB"/>
    <w:rsid w:val="000C1FF5"/>
    <w:rsid w:val="000C2123"/>
    <w:rsid w:val="000C370C"/>
    <w:rsid w:val="000C3CBC"/>
    <w:rsid w:val="000C450A"/>
    <w:rsid w:val="000C467D"/>
    <w:rsid w:val="000C5E10"/>
    <w:rsid w:val="000C60C8"/>
    <w:rsid w:val="000C7BFB"/>
    <w:rsid w:val="000D12E7"/>
    <w:rsid w:val="000D178A"/>
    <w:rsid w:val="000D1F73"/>
    <w:rsid w:val="000D5397"/>
    <w:rsid w:val="000D54C6"/>
    <w:rsid w:val="000D59EC"/>
    <w:rsid w:val="000D7787"/>
    <w:rsid w:val="000E2AEC"/>
    <w:rsid w:val="000E37A7"/>
    <w:rsid w:val="000F2DAE"/>
    <w:rsid w:val="000F32CD"/>
    <w:rsid w:val="000F3838"/>
    <w:rsid w:val="000F4A15"/>
    <w:rsid w:val="000F4AF2"/>
    <w:rsid w:val="000F5944"/>
    <w:rsid w:val="000F7C93"/>
    <w:rsid w:val="000F7C99"/>
    <w:rsid w:val="00100A43"/>
    <w:rsid w:val="00100B41"/>
    <w:rsid w:val="00102F87"/>
    <w:rsid w:val="001036DC"/>
    <w:rsid w:val="00104033"/>
    <w:rsid w:val="00105B13"/>
    <w:rsid w:val="0010717D"/>
    <w:rsid w:val="00107310"/>
    <w:rsid w:val="001108E5"/>
    <w:rsid w:val="001109C8"/>
    <w:rsid w:val="001109FB"/>
    <w:rsid w:val="001119A9"/>
    <w:rsid w:val="00111F9D"/>
    <w:rsid w:val="0011205C"/>
    <w:rsid w:val="00112FED"/>
    <w:rsid w:val="00114972"/>
    <w:rsid w:val="00115094"/>
    <w:rsid w:val="0011675A"/>
    <w:rsid w:val="001167C5"/>
    <w:rsid w:val="00116B00"/>
    <w:rsid w:val="001175D8"/>
    <w:rsid w:val="0012042E"/>
    <w:rsid w:val="00120B15"/>
    <w:rsid w:val="00121A67"/>
    <w:rsid w:val="00121D30"/>
    <w:rsid w:val="00122C56"/>
    <w:rsid w:val="001246FA"/>
    <w:rsid w:val="00133856"/>
    <w:rsid w:val="00133C79"/>
    <w:rsid w:val="001367CF"/>
    <w:rsid w:val="00136F18"/>
    <w:rsid w:val="00137C57"/>
    <w:rsid w:val="00140711"/>
    <w:rsid w:val="00141D34"/>
    <w:rsid w:val="00144072"/>
    <w:rsid w:val="00146E7E"/>
    <w:rsid w:val="001507B4"/>
    <w:rsid w:val="00150A0F"/>
    <w:rsid w:val="001526A8"/>
    <w:rsid w:val="00156BDE"/>
    <w:rsid w:val="0016124B"/>
    <w:rsid w:val="001632F5"/>
    <w:rsid w:val="00163E63"/>
    <w:rsid w:val="001655F4"/>
    <w:rsid w:val="00165956"/>
    <w:rsid w:val="0017332B"/>
    <w:rsid w:val="00173B45"/>
    <w:rsid w:val="0017431E"/>
    <w:rsid w:val="0017496E"/>
    <w:rsid w:val="00177340"/>
    <w:rsid w:val="00177563"/>
    <w:rsid w:val="00180F66"/>
    <w:rsid w:val="0018172A"/>
    <w:rsid w:val="00184BA6"/>
    <w:rsid w:val="0018691E"/>
    <w:rsid w:val="00186CE3"/>
    <w:rsid w:val="00190A79"/>
    <w:rsid w:val="001912E3"/>
    <w:rsid w:val="001937B4"/>
    <w:rsid w:val="00196354"/>
    <w:rsid w:val="001A0701"/>
    <w:rsid w:val="001A0CB5"/>
    <w:rsid w:val="001A1A47"/>
    <w:rsid w:val="001A3224"/>
    <w:rsid w:val="001A6108"/>
    <w:rsid w:val="001A6E10"/>
    <w:rsid w:val="001B3AED"/>
    <w:rsid w:val="001B400F"/>
    <w:rsid w:val="001B4EC9"/>
    <w:rsid w:val="001C2242"/>
    <w:rsid w:val="001C311C"/>
    <w:rsid w:val="001C4EAE"/>
    <w:rsid w:val="001C5497"/>
    <w:rsid w:val="001C701E"/>
    <w:rsid w:val="001C7821"/>
    <w:rsid w:val="001C787B"/>
    <w:rsid w:val="001D003B"/>
    <w:rsid w:val="001D04BB"/>
    <w:rsid w:val="001D3617"/>
    <w:rsid w:val="001D41F8"/>
    <w:rsid w:val="001E0750"/>
    <w:rsid w:val="001E1888"/>
    <w:rsid w:val="001E28DA"/>
    <w:rsid w:val="001F37C4"/>
    <w:rsid w:val="001F4135"/>
    <w:rsid w:val="001F4509"/>
    <w:rsid w:val="001F4F5D"/>
    <w:rsid w:val="0020085F"/>
    <w:rsid w:val="00201710"/>
    <w:rsid w:val="00201983"/>
    <w:rsid w:val="002021A2"/>
    <w:rsid w:val="00203048"/>
    <w:rsid w:val="00203478"/>
    <w:rsid w:val="00203A27"/>
    <w:rsid w:val="00205782"/>
    <w:rsid w:val="002079A2"/>
    <w:rsid w:val="002105F5"/>
    <w:rsid w:val="00211964"/>
    <w:rsid w:val="00212072"/>
    <w:rsid w:val="002129DC"/>
    <w:rsid w:val="00213288"/>
    <w:rsid w:val="002137A7"/>
    <w:rsid w:val="00213C02"/>
    <w:rsid w:val="00213E75"/>
    <w:rsid w:val="00214C89"/>
    <w:rsid w:val="002161B6"/>
    <w:rsid w:val="00225FD8"/>
    <w:rsid w:val="002262B1"/>
    <w:rsid w:val="00233574"/>
    <w:rsid w:val="00233BD7"/>
    <w:rsid w:val="00235BA5"/>
    <w:rsid w:val="00236FC1"/>
    <w:rsid w:val="002455DD"/>
    <w:rsid w:val="00245959"/>
    <w:rsid w:val="00250990"/>
    <w:rsid w:val="002543C6"/>
    <w:rsid w:val="00256D34"/>
    <w:rsid w:val="00256E0E"/>
    <w:rsid w:val="002631F5"/>
    <w:rsid w:val="00267260"/>
    <w:rsid w:val="0027592F"/>
    <w:rsid w:val="00281DBF"/>
    <w:rsid w:val="00281FF5"/>
    <w:rsid w:val="0028506D"/>
    <w:rsid w:val="0028707A"/>
    <w:rsid w:val="00290773"/>
    <w:rsid w:val="00291B93"/>
    <w:rsid w:val="002934F9"/>
    <w:rsid w:val="0029413E"/>
    <w:rsid w:val="0029625A"/>
    <w:rsid w:val="00296D54"/>
    <w:rsid w:val="0029752E"/>
    <w:rsid w:val="002A328D"/>
    <w:rsid w:val="002A37DD"/>
    <w:rsid w:val="002A3920"/>
    <w:rsid w:val="002A4735"/>
    <w:rsid w:val="002A5031"/>
    <w:rsid w:val="002A532B"/>
    <w:rsid w:val="002A7CDA"/>
    <w:rsid w:val="002B0401"/>
    <w:rsid w:val="002B2DEF"/>
    <w:rsid w:val="002B3A55"/>
    <w:rsid w:val="002B5047"/>
    <w:rsid w:val="002B5F60"/>
    <w:rsid w:val="002B7C2D"/>
    <w:rsid w:val="002B7CE1"/>
    <w:rsid w:val="002C1DF4"/>
    <w:rsid w:val="002C3084"/>
    <w:rsid w:val="002C4280"/>
    <w:rsid w:val="002C536B"/>
    <w:rsid w:val="002C6789"/>
    <w:rsid w:val="002C6993"/>
    <w:rsid w:val="002C7BE6"/>
    <w:rsid w:val="002C7CEB"/>
    <w:rsid w:val="002D03CB"/>
    <w:rsid w:val="002D15FB"/>
    <w:rsid w:val="002D1BDB"/>
    <w:rsid w:val="002D3BC0"/>
    <w:rsid w:val="002D73D6"/>
    <w:rsid w:val="002E1053"/>
    <w:rsid w:val="002E3513"/>
    <w:rsid w:val="002E4504"/>
    <w:rsid w:val="002E7488"/>
    <w:rsid w:val="002F135A"/>
    <w:rsid w:val="002F2061"/>
    <w:rsid w:val="002F3C0C"/>
    <w:rsid w:val="002F4492"/>
    <w:rsid w:val="002F5438"/>
    <w:rsid w:val="002F563D"/>
    <w:rsid w:val="002F573C"/>
    <w:rsid w:val="002F644A"/>
    <w:rsid w:val="002F71C5"/>
    <w:rsid w:val="0030279B"/>
    <w:rsid w:val="00302F9B"/>
    <w:rsid w:val="00304543"/>
    <w:rsid w:val="00304CE5"/>
    <w:rsid w:val="00304F3E"/>
    <w:rsid w:val="00306810"/>
    <w:rsid w:val="00310A64"/>
    <w:rsid w:val="00311056"/>
    <w:rsid w:val="00311B29"/>
    <w:rsid w:val="00312545"/>
    <w:rsid w:val="00324D73"/>
    <w:rsid w:val="00324DE0"/>
    <w:rsid w:val="00325394"/>
    <w:rsid w:val="00325EA7"/>
    <w:rsid w:val="00326FA2"/>
    <w:rsid w:val="0033017E"/>
    <w:rsid w:val="00335B5D"/>
    <w:rsid w:val="00340D67"/>
    <w:rsid w:val="0034521D"/>
    <w:rsid w:val="00347067"/>
    <w:rsid w:val="00350E59"/>
    <w:rsid w:val="0035152E"/>
    <w:rsid w:val="0035328E"/>
    <w:rsid w:val="00356006"/>
    <w:rsid w:val="003560D2"/>
    <w:rsid w:val="00357861"/>
    <w:rsid w:val="00361339"/>
    <w:rsid w:val="00362B13"/>
    <w:rsid w:val="00364268"/>
    <w:rsid w:val="0036557B"/>
    <w:rsid w:val="00367F53"/>
    <w:rsid w:val="00370D94"/>
    <w:rsid w:val="00374528"/>
    <w:rsid w:val="00384C83"/>
    <w:rsid w:val="003873E4"/>
    <w:rsid w:val="0038768D"/>
    <w:rsid w:val="00392A43"/>
    <w:rsid w:val="00394212"/>
    <w:rsid w:val="00394FD5"/>
    <w:rsid w:val="00395377"/>
    <w:rsid w:val="003955E2"/>
    <w:rsid w:val="003961E4"/>
    <w:rsid w:val="00396DE4"/>
    <w:rsid w:val="00396F67"/>
    <w:rsid w:val="003A1217"/>
    <w:rsid w:val="003A389E"/>
    <w:rsid w:val="003A50BB"/>
    <w:rsid w:val="003A7185"/>
    <w:rsid w:val="003B042D"/>
    <w:rsid w:val="003B0BB3"/>
    <w:rsid w:val="003B2331"/>
    <w:rsid w:val="003B3961"/>
    <w:rsid w:val="003B5C3B"/>
    <w:rsid w:val="003C1E4D"/>
    <w:rsid w:val="003C34B2"/>
    <w:rsid w:val="003C4170"/>
    <w:rsid w:val="003C65BD"/>
    <w:rsid w:val="003C6DEF"/>
    <w:rsid w:val="003C78DA"/>
    <w:rsid w:val="003D47CD"/>
    <w:rsid w:val="003D4FA2"/>
    <w:rsid w:val="003E2CB0"/>
    <w:rsid w:val="003E334E"/>
    <w:rsid w:val="003E3D8B"/>
    <w:rsid w:val="003E4160"/>
    <w:rsid w:val="003E4A9A"/>
    <w:rsid w:val="003E63C2"/>
    <w:rsid w:val="003E649C"/>
    <w:rsid w:val="003F2BCA"/>
    <w:rsid w:val="004002A2"/>
    <w:rsid w:val="00401372"/>
    <w:rsid w:val="00401FF2"/>
    <w:rsid w:val="0040224A"/>
    <w:rsid w:val="00403673"/>
    <w:rsid w:val="00404A1D"/>
    <w:rsid w:val="00405142"/>
    <w:rsid w:val="004057E3"/>
    <w:rsid w:val="00405904"/>
    <w:rsid w:val="00406C85"/>
    <w:rsid w:val="0041069C"/>
    <w:rsid w:val="00410B91"/>
    <w:rsid w:val="00412118"/>
    <w:rsid w:val="004213E1"/>
    <w:rsid w:val="00424AB6"/>
    <w:rsid w:val="00432CA6"/>
    <w:rsid w:val="00435158"/>
    <w:rsid w:val="00436125"/>
    <w:rsid w:val="00437CC0"/>
    <w:rsid w:val="004407AE"/>
    <w:rsid w:val="00442691"/>
    <w:rsid w:val="0044383E"/>
    <w:rsid w:val="00444B47"/>
    <w:rsid w:val="00444D45"/>
    <w:rsid w:val="0044562F"/>
    <w:rsid w:val="00445FCB"/>
    <w:rsid w:val="0045042F"/>
    <w:rsid w:val="004543BF"/>
    <w:rsid w:val="004543C3"/>
    <w:rsid w:val="004560BB"/>
    <w:rsid w:val="004562AC"/>
    <w:rsid w:val="00456843"/>
    <w:rsid w:val="00456A3B"/>
    <w:rsid w:val="004616D0"/>
    <w:rsid w:val="00462FA2"/>
    <w:rsid w:val="0046321D"/>
    <w:rsid w:val="00465D01"/>
    <w:rsid w:val="004675A3"/>
    <w:rsid w:val="004701E5"/>
    <w:rsid w:val="004709ED"/>
    <w:rsid w:val="004714FF"/>
    <w:rsid w:val="00471A94"/>
    <w:rsid w:val="00473F42"/>
    <w:rsid w:val="0047409A"/>
    <w:rsid w:val="0048038E"/>
    <w:rsid w:val="00481947"/>
    <w:rsid w:val="00482B9C"/>
    <w:rsid w:val="00483E1E"/>
    <w:rsid w:val="00484414"/>
    <w:rsid w:val="004856BE"/>
    <w:rsid w:val="00485A8C"/>
    <w:rsid w:val="004919AE"/>
    <w:rsid w:val="004922C0"/>
    <w:rsid w:val="00493BFC"/>
    <w:rsid w:val="00495A71"/>
    <w:rsid w:val="00496AA7"/>
    <w:rsid w:val="0049750B"/>
    <w:rsid w:val="004A06FC"/>
    <w:rsid w:val="004A3BE3"/>
    <w:rsid w:val="004A444D"/>
    <w:rsid w:val="004A474D"/>
    <w:rsid w:val="004A62E0"/>
    <w:rsid w:val="004A6454"/>
    <w:rsid w:val="004B0469"/>
    <w:rsid w:val="004B104C"/>
    <w:rsid w:val="004B75FE"/>
    <w:rsid w:val="004C0A8C"/>
    <w:rsid w:val="004C1164"/>
    <w:rsid w:val="004C3A08"/>
    <w:rsid w:val="004C3B90"/>
    <w:rsid w:val="004C3CCB"/>
    <w:rsid w:val="004C6BE6"/>
    <w:rsid w:val="004C6E24"/>
    <w:rsid w:val="004D2C5B"/>
    <w:rsid w:val="004D5639"/>
    <w:rsid w:val="004D58A0"/>
    <w:rsid w:val="004D5BAF"/>
    <w:rsid w:val="004E0EEE"/>
    <w:rsid w:val="004E4FF9"/>
    <w:rsid w:val="004E6CD0"/>
    <w:rsid w:val="004F1017"/>
    <w:rsid w:val="004F50BB"/>
    <w:rsid w:val="004F5268"/>
    <w:rsid w:val="004F6395"/>
    <w:rsid w:val="004F758B"/>
    <w:rsid w:val="0050056C"/>
    <w:rsid w:val="00502615"/>
    <w:rsid w:val="0050419E"/>
    <w:rsid w:val="00505600"/>
    <w:rsid w:val="00505735"/>
    <w:rsid w:val="00506E3C"/>
    <w:rsid w:val="0051079F"/>
    <w:rsid w:val="005146C9"/>
    <w:rsid w:val="00517446"/>
    <w:rsid w:val="00517F6B"/>
    <w:rsid w:val="005232FB"/>
    <w:rsid w:val="005238F8"/>
    <w:rsid w:val="00525136"/>
    <w:rsid w:val="005257AD"/>
    <w:rsid w:val="00525A32"/>
    <w:rsid w:val="00526CB3"/>
    <w:rsid w:val="00527518"/>
    <w:rsid w:val="00527D82"/>
    <w:rsid w:val="00527FED"/>
    <w:rsid w:val="00530A45"/>
    <w:rsid w:val="005310E3"/>
    <w:rsid w:val="005320D5"/>
    <w:rsid w:val="00534339"/>
    <w:rsid w:val="00534FF8"/>
    <w:rsid w:val="00541C21"/>
    <w:rsid w:val="00541D34"/>
    <w:rsid w:val="005428F8"/>
    <w:rsid w:val="0054392A"/>
    <w:rsid w:val="0054434A"/>
    <w:rsid w:val="00545127"/>
    <w:rsid w:val="005461CC"/>
    <w:rsid w:val="005466FE"/>
    <w:rsid w:val="00550355"/>
    <w:rsid w:val="005503F1"/>
    <w:rsid w:val="00550C61"/>
    <w:rsid w:val="005515D6"/>
    <w:rsid w:val="00552AA1"/>
    <w:rsid w:val="00552D21"/>
    <w:rsid w:val="0055447E"/>
    <w:rsid w:val="00555589"/>
    <w:rsid w:val="00563000"/>
    <w:rsid w:val="00570576"/>
    <w:rsid w:val="0057225E"/>
    <w:rsid w:val="00573739"/>
    <w:rsid w:val="005772B9"/>
    <w:rsid w:val="00577BE3"/>
    <w:rsid w:val="00593F64"/>
    <w:rsid w:val="005942E2"/>
    <w:rsid w:val="00597472"/>
    <w:rsid w:val="005A0C48"/>
    <w:rsid w:val="005A27C6"/>
    <w:rsid w:val="005A34EE"/>
    <w:rsid w:val="005A43FF"/>
    <w:rsid w:val="005A45F1"/>
    <w:rsid w:val="005A5D20"/>
    <w:rsid w:val="005A7FD1"/>
    <w:rsid w:val="005B26DB"/>
    <w:rsid w:val="005B386E"/>
    <w:rsid w:val="005B5683"/>
    <w:rsid w:val="005B6B7E"/>
    <w:rsid w:val="005C0EB3"/>
    <w:rsid w:val="005C1CB1"/>
    <w:rsid w:val="005C2021"/>
    <w:rsid w:val="005C332A"/>
    <w:rsid w:val="005C4033"/>
    <w:rsid w:val="005C59F4"/>
    <w:rsid w:val="005C66C5"/>
    <w:rsid w:val="005D155B"/>
    <w:rsid w:val="005D3A1C"/>
    <w:rsid w:val="005D467D"/>
    <w:rsid w:val="005E1753"/>
    <w:rsid w:val="005E1C3F"/>
    <w:rsid w:val="005E3F1F"/>
    <w:rsid w:val="005E6A19"/>
    <w:rsid w:val="005F0BAB"/>
    <w:rsid w:val="005F420A"/>
    <w:rsid w:val="006038AB"/>
    <w:rsid w:val="006052A4"/>
    <w:rsid w:val="00605ED9"/>
    <w:rsid w:val="00606916"/>
    <w:rsid w:val="00610497"/>
    <w:rsid w:val="00614010"/>
    <w:rsid w:val="00614013"/>
    <w:rsid w:val="006145DB"/>
    <w:rsid w:val="006154FB"/>
    <w:rsid w:val="00616A65"/>
    <w:rsid w:val="00620F45"/>
    <w:rsid w:val="00621FED"/>
    <w:rsid w:val="006238F6"/>
    <w:rsid w:val="00624219"/>
    <w:rsid w:val="00625B78"/>
    <w:rsid w:val="006273C2"/>
    <w:rsid w:val="0063208A"/>
    <w:rsid w:val="0063282F"/>
    <w:rsid w:val="006334A5"/>
    <w:rsid w:val="00633556"/>
    <w:rsid w:val="00634603"/>
    <w:rsid w:val="00634F13"/>
    <w:rsid w:val="006353DB"/>
    <w:rsid w:val="0063701A"/>
    <w:rsid w:val="00640E12"/>
    <w:rsid w:val="00644782"/>
    <w:rsid w:val="00646189"/>
    <w:rsid w:val="0064765B"/>
    <w:rsid w:val="00651DCD"/>
    <w:rsid w:val="0065350B"/>
    <w:rsid w:val="00654E6B"/>
    <w:rsid w:val="006612CA"/>
    <w:rsid w:val="00661898"/>
    <w:rsid w:val="00661AE9"/>
    <w:rsid w:val="00661BAB"/>
    <w:rsid w:val="00670465"/>
    <w:rsid w:val="006709AB"/>
    <w:rsid w:val="00671210"/>
    <w:rsid w:val="006737DA"/>
    <w:rsid w:val="006739FD"/>
    <w:rsid w:val="00675BEE"/>
    <w:rsid w:val="006802FB"/>
    <w:rsid w:val="00681427"/>
    <w:rsid w:val="006838E1"/>
    <w:rsid w:val="00690769"/>
    <w:rsid w:val="006919F2"/>
    <w:rsid w:val="00691DF1"/>
    <w:rsid w:val="00692233"/>
    <w:rsid w:val="00692A27"/>
    <w:rsid w:val="00693BAF"/>
    <w:rsid w:val="00696D06"/>
    <w:rsid w:val="00697568"/>
    <w:rsid w:val="00697A88"/>
    <w:rsid w:val="006A03C5"/>
    <w:rsid w:val="006A14DE"/>
    <w:rsid w:val="006A6A86"/>
    <w:rsid w:val="006B0A0E"/>
    <w:rsid w:val="006B0D90"/>
    <w:rsid w:val="006B1DAF"/>
    <w:rsid w:val="006B33D8"/>
    <w:rsid w:val="006B391A"/>
    <w:rsid w:val="006B668E"/>
    <w:rsid w:val="006B7498"/>
    <w:rsid w:val="006C178C"/>
    <w:rsid w:val="006C285F"/>
    <w:rsid w:val="006C36A0"/>
    <w:rsid w:val="006C3919"/>
    <w:rsid w:val="006C4263"/>
    <w:rsid w:val="006C48AD"/>
    <w:rsid w:val="006C56CC"/>
    <w:rsid w:val="006C5794"/>
    <w:rsid w:val="006D0902"/>
    <w:rsid w:val="006D238F"/>
    <w:rsid w:val="006D2BBA"/>
    <w:rsid w:val="006D2CC0"/>
    <w:rsid w:val="006D333F"/>
    <w:rsid w:val="006D633F"/>
    <w:rsid w:val="006D7BB3"/>
    <w:rsid w:val="006D7D9F"/>
    <w:rsid w:val="006E28DF"/>
    <w:rsid w:val="006E3483"/>
    <w:rsid w:val="006E449C"/>
    <w:rsid w:val="006E4B80"/>
    <w:rsid w:val="006E4FA7"/>
    <w:rsid w:val="006E547B"/>
    <w:rsid w:val="006E65CF"/>
    <w:rsid w:val="006F09EB"/>
    <w:rsid w:val="006F2676"/>
    <w:rsid w:val="006F5C5A"/>
    <w:rsid w:val="006F5DF8"/>
    <w:rsid w:val="00702A9F"/>
    <w:rsid w:val="007032E6"/>
    <w:rsid w:val="00703ECC"/>
    <w:rsid w:val="00706824"/>
    <w:rsid w:val="007144EB"/>
    <w:rsid w:val="0071575E"/>
    <w:rsid w:val="00720A77"/>
    <w:rsid w:val="00721D5E"/>
    <w:rsid w:val="007228C7"/>
    <w:rsid w:val="00722F2A"/>
    <w:rsid w:val="00723A37"/>
    <w:rsid w:val="00726D03"/>
    <w:rsid w:val="0072737D"/>
    <w:rsid w:val="00730341"/>
    <w:rsid w:val="00733170"/>
    <w:rsid w:val="007356BC"/>
    <w:rsid w:val="00735977"/>
    <w:rsid w:val="00736B12"/>
    <w:rsid w:val="00744F3B"/>
    <w:rsid w:val="00750014"/>
    <w:rsid w:val="00753389"/>
    <w:rsid w:val="0076079D"/>
    <w:rsid w:val="00762555"/>
    <w:rsid w:val="0077456A"/>
    <w:rsid w:val="0077610C"/>
    <w:rsid w:val="00776193"/>
    <w:rsid w:val="00781978"/>
    <w:rsid w:val="0078239C"/>
    <w:rsid w:val="007831E2"/>
    <w:rsid w:val="00784C57"/>
    <w:rsid w:val="00785AFB"/>
    <w:rsid w:val="00785F5E"/>
    <w:rsid w:val="00786798"/>
    <w:rsid w:val="0079244B"/>
    <w:rsid w:val="007935B6"/>
    <w:rsid w:val="00793BF4"/>
    <w:rsid w:val="00796E8F"/>
    <w:rsid w:val="007974C7"/>
    <w:rsid w:val="007A1A82"/>
    <w:rsid w:val="007A568B"/>
    <w:rsid w:val="007A5BF6"/>
    <w:rsid w:val="007A7755"/>
    <w:rsid w:val="007B1D9F"/>
    <w:rsid w:val="007B21F8"/>
    <w:rsid w:val="007B332E"/>
    <w:rsid w:val="007B3E50"/>
    <w:rsid w:val="007B4C2D"/>
    <w:rsid w:val="007B730E"/>
    <w:rsid w:val="007C0505"/>
    <w:rsid w:val="007C378A"/>
    <w:rsid w:val="007C4364"/>
    <w:rsid w:val="007C5889"/>
    <w:rsid w:val="007C680D"/>
    <w:rsid w:val="007D2C88"/>
    <w:rsid w:val="007D5A24"/>
    <w:rsid w:val="007D5A68"/>
    <w:rsid w:val="007D742A"/>
    <w:rsid w:val="007D7444"/>
    <w:rsid w:val="007E0FD9"/>
    <w:rsid w:val="007E1FC8"/>
    <w:rsid w:val="007E254D"/>
    <w:rsid w:val="007E283B"/>
    <w:rsid w:val="007E6409"/>
    <w:rsid w:val="007F1877"/>
    <w:rsid w:val="007F2B29"/>
    <w:rsid w:val="007F3DBF"/>
    <w:rsid w:val="007F5D28"/>
    <w:rsid w:val="00800754"/>
    <w:rsid w:val="0080089F"/>
    <w:rsid w:val="008009BA"/>
    <w:rsid w:val="0080194B"/>
    <w:rsid w:val="00801E68"/>
    <w:rsid w:val="00802713"/>
    <w:rsid w:val="00811AEE"/>
    <w:rsid w:val="00812260"/>
    <w:rsid w:val="0081296C"/>
    <w:rsid w:val="00813063"/>
    <w:rsid w:val="00813242"/>
    <w:rsid w:val="0081509E"/>
    <w:rsid w:val="00820E70"/>
    <w:rsid w:val="00823B61"/>
    <w:rsid w:val="00824412"/>
    <w:rsid w:val="00825475"/>
    <w:rsid w:val="0082753C"/>
    <w:rsid w:val="00827B2C"/>
    <w:rsid w:val="00830FD0"/>
    <w:rsid w:val="00835B9C"/>
    <w:rsid w:val="008439B1"/>
    <w:rsid w:val="00843F0D"/>
    <w:rsid w:val="00851D17"/>
    <w:rsid w:val="00855764"/>
    <w:rsid w:val="00856B85"/>
    <w:rsid w:val="0085717A"/>
    <w:rsid w:val="008608C3"/>
    <w:rsid w:val="00863230"/>
    <w:rsid w:val="00865BE0"/>
    <w:rsid w:val="00867DC3"/>
    <w:rsid w:val="008725D0"/>
    <w:rsid w:val="00872EB4"/>
    <w:rsid w:val="00874A1A"/>
    <w:rsid w:val="00885E31"/>
    <w:rsid w:val="008868FE"/>
    <w:rsid w:val="00887A45"/>
    <w:rsid w:val="00892246"/>
    <w:rsid w:val="00892BAF"/>
    <w:rsid w:val="00892BB3"/>
    <w:rsid w:val="00893ECA"/>
    <w:rsid w:val="00895B7D"/>
    <w:rsid w:val="00896CB7"/>
    <w:rsid w:val="008A055F"/>
    <w:rsid w:val="008A5515"/>
    <w:rsid w:val="008A63B1"/>
    <w:rsid w:val="008A7016"/>
    <w:rsid w:val="008B0C67"/>
    <w:rsid w:val="008B1F30"/>
    <w:rsid w:val="008B2E96"/>
    <w:rsid w:val="008B4695"/>
    <w:rsid w:val="008B47AA"/>
    <w:rsid w:val="008B6AFF"/>
    <w:rsid w:val="008B7F86"/>
    <w:rsid w:val="008C2196"/>
    <w:rsid w:val="008C2BD3"/>
    <w:rsid w:val="008C2E33"/>
    <w:rsid w:val="008C43CA"/>
    <w:rsid w:val="008D1FD3"/>
    <w:rsid w:val="008D4A54"/>
    <w:rsid w:val="008D6339"/>
    <w:rsid w:val="008D6B76"/>
    <w:rsid w:val="008D7253"/>
    <w:rsid w:val="008E12A5"/>
    <w:rsid w:val="008E2519"/>
    <w:rsid w:val="008E5B5F"/>
    <w:rsid w:val="008E7663"/>
    <w:rsid w:val="008F1106"/>
    <w:rsid w:val="008F3C99"/>
    <w:rsid w:val="008F55F4"/>
    <w:rsid w:val="008F71B1"/>
    <w:rsid w:val="008F7818"/>
    <w:rsid w:val="00900127"/>
    <w:rsid w:val="00901B23"/>
    <w:rsid w:val="00905FBF"/>
    <w:rsid w:val="009104D3"/>
    <w:rsid w:val="009146D6"/>
    <w:rsid w:val="00916950"/>
    <w:rsid w:val="00920790"/>
    <w:rsid w:val="00923998"/>
    <w:rsid w:val="00923B42"/>
    <w:rsid w:val="00923D2E"/>
    <w:rsid w:val="009253B6"/>
    <w:rsid w:val="009324CB"/>
    <w:rsid w:val="009352D5"/>
    <w:rsid w:val="009353CE"/>
    <w:rsid w:val="00935C50"/>
    <w:rsid w:val="00936EA7"/>
    <w:rsid w:val="0093733A"/>
    <w:rsid w:val="00937972"/>
    <w:rsid w:val="009403D9"/>
    <w:rsid w:val="00940837"/>
    <w:rsid w:val="009416C1"/>
    <w:rsid w:val="00941A17"/>
    <w:rsid w:val="00945459"/>
    <w:rsid w:val="00947191"/>
    <w:rsid w:val="00947A2A"/>
    <w:rsid w:val="00947D55"/>
    <w:rsid w:val="00951026"/>
    <w:rsid w:val="009546C3"/>
    <w:rsid w:val="00954B8E"/>
    <w:rsid w:val="00954CED"/>
    <w:rsid w:val="009550E8"/>
    <w:rsid w:val="00957AAC"/>
    <w:rsid w:val="00960939"/>
    <w:rsid w:val="009618DB"/>
    <w:rsid w:val="009640FC"/>
    <w:rsid w:val="00964C40"/>
    <w:rsid w:val="00970240"/>
    <w:rsid w:val="00972965"/>
    <w:rsid w:val="00973EA8"/>
    <w:rsid w:val="00975769"/>
    <w:rsid w:val="0098002D"/>
    <w:rsid w:val="00980DBB"/>
    <w:rsid w:val="00981B07"/>
    <w:rsid w:val="00982A46"/>
    <w:rsid w:val="00984A7C"/>
    <w:rsid w:val="00990531"/>
    <w:rsid w:val="00990AC7"/>
    <w:rsid w:val="009913DD"/>
    <w:rsid w:val="009927D5"/>
    <w:rsid w:val="00993730"/>
    <w:rsid w:val="00994167"/>
    <w:rsid w:val="00996EDB"/>
    <w:rsid w:val="009975F0"/>
    <w:rsid w:val="009A0E29"/>
    <w:rsid w:val="009A3D50"/>
    <w:rsid w:val="009B1C7C"/>
    <w:rsid w:val="009B32CA"/>
    <w:rsid w:val="009B3B1B"/>
    <w:rsid w:val="009B5422"/>
    <w:rsid w:val="009C0FD6"/>
    <w:rsid w:val="009C3C29"/>
    <w:rsid w:val="009C48F1"/>
    <w:rsid w:val="009C4BF1"/>
    <w:rsid w:val="009C5ECC"/>
    <w:rsid w:val="009C6313"/>
    <w:rsid w:val="009C71C3"/>
    <w:rsid w:val="009D2688"/>
    <w:rsid w:val="009D2828"/>
    <w:rsid w:val="009D3742"/>
    <w:rsid w:val="009D4CA9"/>
    <w:rsid w:val="009D61E9"/>
    <w:rsid w:val="009D70E1"/>
    <w:rsid w:val="009D76BB"/>
    <w:rsid w:val="009D7BFF"/>
    <w:rsid w:val="009E1602"/>
    <w:rsid w:val="009E7080"/>
    <w:rsid w:val="009E74A0"/>
    <w:rsid w:val="009F07FA"/>
    <w:rsid w:val="009F499B"/>
    <w:rsid w:val="009F619F"/>
    <w:rsid w:val="009F61CE"/>
    <w:rsid w:val="00A034FB"/>
    <w:rsid w:val="00A04274"/>
    <w:rsid w:val="00A0563F"/>
    <w:rsid w:val="00A06F1A"/>
    <w:rsid w:val="00A1106F"/>
    <w:rsid w:val="00A123F9"/>
    <w:rsid w:val="00A14802"/>
    <w:rsid w:val="00A21968"/>
    <w:rsid w:val="00A26505"/>
    <w:rsid w:val="00A27D3B"/>
    <w:rsid w:val="00A27E40"/>
    <w:rsid w:val="00A30CF5"/>
    <w:rsid w:val="00A34994"/>
    <w:rsid w:val="00A3522E"/>
    <w:rsid w:val="00A3687E"/>
    <w:rsid w:val="00A36C89"/>
    <w:rsid w:val="00A377FF"/>
    <w:rsid w:val="00A40DE9"/>
    <w:rsid w:val="00A423D7"/>
    <w:rsid w:val="00A4365C"/>
    <w:rsid w:val="00A477BF"/>
    <w:rsid w:val="00A528DC"/>
    <w:rsid w:val="00A53418"/>
    <w:rsid w:val="00A53545"/>
    <w:rsid w:val="00A56365"/>
    <w:rsid w:val="00A57CD6"/>
    <w:rsid w:val="00A600BB"/>
    <w:rsid w:val="00A62DDC"/>
    <w:rsid w:val="00A65BEC"/>
    <w:rsid w:val="00A65F2A"/>
    <w:rsid w:val="00A67811"/>
    <w:rsid w:val="00A67980"/>
    <w:rsid w:val="00A709B8"/>
    <w:rsid w:val="00A7274F"/>
    <w:rsid w:val="00A72A9F"/>
    <w:rsid w:val="00A745FD"/>
    <w:rsid w:val="00A75834"/>
    <w:rsid w:val="00A767E3"/>
    <w:rsid w:val="00A7751D"/>
    <w:rsid w:val="00A803FD"/>
    <w:rsid w:val="00A80509"/>
    <w:rsid w:val="00A805C3"/>
    <w:rsid w:val="00A805F6"/>
    <w:rsid w:val="00A81CD7"/>
    <w:rsid w:val="00A8314D"/>
    <w:rsid w:val="00A832FB"/>
    <w:rsid w:val="00A91448"/>
    <w:rsid w:val="00A91752"/>
    <w:rsid w:val="00A93D7F"/>
    <w:rsid w:val="00AA433C"/>
    <w:rsid w:val="00AA66C4"/>
    <w:rsid w:val="00AA76EF"/>
    <w:rsid w:val="00AB042B"/>
    <w:rsid w:val="00AB097A"/>
    <w:rsid w:val="00AB3648"/>
    <w:rsid w:val="00AB4736"/>
    <w:rsid w:val="00AB48F2"/>
    <w:rsid w:val="00AB4AEA"/>
    <w:rsid w:val="00AB4BC4"/>
    <w:rsid w:val="00AB7C2B"/>
    <w:rsid w:val="00AB7C34"/>
    <w:rsid w:val="00AC56C2"/>
    <w:rsid w:val="00AC6A14"/>
    <w:rsid w:val="00AD13B3"/>
    <w:rsid w:val="00AD2227"/>
    <w:rsid w:val="00AD29B8"/>
    <w:rsid w:val="00AD46D1"/>
    <w:rsid w:val="00AD5919"/>
    <w:rsid w:val="00AD6D80"/>
    <w:rsid w:val="00AD7F3A"/>
    <w:rsid w:val="00AE1711"/>
    <w:rsid w:val="00AE2D28"/>
    <w:rsid w:val="00AE55DB"/>
    <w:rsid w:val="00AE7959"/>
    <w:rsid w:val="00AF1272"/>
    <w:rsid w:val="00AF1A35"/>
    <w:rsid w:val="00AF442B"/>
    <w:rsid w:val="00AF4CB0"/>
    <w:rsid w:val="00AF706E"/>
    <w:rsid w:val="00AF73F9"/>
    <w:rsid w:val="00AF77B1"/>
    <w:rsid w:val="00B022F8"/>
    <w:rsid w:val="00B039C3"/>
    <w:rsid w:val="00B04B2A"/>
    <w:rsid w:val="00B056AE"/>
    <w:rsid w:val="00B05D3F"/>
    <w:rsid w:val="00B11451"/>
    <w:rsid w:val="00B140E7"/>
    <w:rsid w:val="00B20D0E"/>
    <w:rsid w:val="00B21133"/>
    <w:rsid w:val="00B2345E"/>
    <w:rsid w:val="00B26E20"/>
    <w:rsid w:val="00B30C98"/>
    <w:rsid w:val="00B3347B"/>
    <w:rsid w:val="00B339CB"/>
    <w:rsid w:val="00B3520B"/>
    <w:rsid w:val="00B3545E"/>
    <w:rsid w:val="00B37861"/>
    <w:rsid w:val="00B37C59"/>
    <w:rsid w:val="00B41CCD"/>
    <w:rsid w:val="00B42850"/>
    <w:rsid w:val="00B43FD8"/>
    <w:rsid w:val="00B45417"/>
    <w:rsid w:val="00B45C2A"/>
    <w:rsid w:val="00B46CCC"/>
    <w:rsid w:val="00B51833"/>
    <w:rsid w:val="00B534F4"/>
    <w:rsid w:val="00B53B25"/>
    <w:rsid w:val="00B57898"/>
    <w:rsid w:val="00B64A21"/>
    <w:rsid w:val="00B654E7"/>
    <w:rsid w:val="00B65EFA"/>
    <w:rsid w:val="00B71FAC"/>
    <w:rsid w:val="00B73EDB"/>
    <w:rsid w:val="00B777F2"/>
    <w:rsid w:val="00B77968"/>
    <w:rsid w:val="00B80B6F"/>
    <w:rsid w:val="00B81B58"/>
    <w:rsid w:val="00B834D1"/>
    <w:rsid w:val="00B85723"/>
    <w:rsid w:val="00B8608A"/>
    <w:rsid w:val="00B91858"/>
    <w:rsid w:val="00B9507E"/>
    <w:rsid w:val="00B95A63"/>
    <w:rsid w:val="00B966F2"/>
    <w:rsid w:val="00B96DD5"/>
    <w:rsid w:val="00B9763F"/>
    <w:rsid w:val="00BA383C"/>
    <w:rsid w:val="00BA473D"/>
    <w:rsid w:val="00BA664D"/>
    <w:rsid w:val="00BB12FC"/>
    <w:rsid w:val="00BB2C48"/>
    <w:rsid w:val="00BC09A7"/>
    <w:rsid w:val="00BC1253"/>
    <w:rsid w:val="00BC19BB"/>
    <w:rsid w:val="00BC1A81"/>
    <w:rsid w:val="00BC43F8"/>
    <w:rsid w:val="00BC496A"/>
    <w:rsid w:val="00BC6599"/>
    <w:rsid w:val="00BD1A20"/>
    <w:rsid w:val="00BD6B74"/>
    <w:rsid w:val="00BD78D6"/>
    <w:rsid w:val="00BD79BC"/>
    <w:rsid w:val="00BE16AD"/>
    <w:rsid w:val="00BE4E46"/>
    <w:rsid w:val="00BE4FC4"/>
    <w:rsid w:val="00BE5830"/>
    <w:rsid w:val="00BE63E9"/>
    <w:rsid w:val="00BF14DB"/>
    <w:rsid w:val="00BF1594"/>
    <w:rsid w:val="00BF27BE"/>
    <w:rsid w:val="00BF28D4"/>
    <w:rsid w:val="00BF4624"/>
    <w:rsid w:val="00BF4C2F"/>
    <w:rsid w:val="00C0054B"/>
    <w:rsid w:val="00C02217"/>
    <w:rsid w:val="00C10035"/>
    <w:rsid w:val="00C11E60"/>
    <w:rsid w:val="00C153F5"/>
    <w:rsid w:val="00C15806"/>
    <w:rsid w:val="00C163EB"/>
    <w:rsid w:val="00C16F9D"/>
    <w:rsid w:val="00C232C4"/>
    <w:rsid w:val="00C2445B"/>
    <w:rsid w:val="00C24DC3"/>
    <w:rsid w:val="00C2668C"/>
    <w:rsid w:val="00C279B9"/>
    <w:rsid w:val="00C30003"/>
    <w:rsid w:val="00C33B05"/>
    <w:rsid w:val="00C33C80"/>
    <w:rsid w:val="00C33E4D"/>
    <w:rsid w:val="00C37354"/>
    <w:rsid w:val="00C44B97"/>
    <w:rsid w:val="00C46197"/>
    <w:rsid w:val="00C55745"/>
    <w:rsid w:val="00C566EF"/>
    <w:rsid w:val="00C56946"/>
    <w:rsid w:val="00C64358"/>
    <w:rsid w:val="00C6643A"/>
    <w:rsid w:val="00C66CD4"/>
    <w:rsid w:val="00C70191"/>
    <w:rsid w:val="00C703D4"/>
    <w:rsid w:val="00C70527"/>
    <w:rsid w:val="00C70EBC"/>
    <w:rsid w:val="00C72E1E"/>
    <w:rsid w:val="00C7302E"/>
    <w:rsid w:val="00C745A3"/>
    <w:rsid w:val="00C75096"/>
    <w:rsid w:val="00C756C4"/>
    <w:rsid w:val="00C765FC"/>
    <w:rsid w:val="00C8056E"/>
    <w:rsid w:val="00C80634"/>
    <w:rsid w:val="00C81680"/>
    <w:rsid w:val="00C87505"/>
    <w:rsid w:val="00C90D66"/>
    <w:rsid w:val="00C915FA"/>
    <w:rsid w:val="00C95294"/>
    <w:rsid w:val="00C97AAF"/>
    <w:rsid w:val="00CA04C3"/>
    <w:rsid w:val="00CA265C"/>
    <w:rsid w:val="00CA323C"/>
    <w:rsid w:val="00CA35FC"/>
    <w:rsid w:val="00CA66EF"/>
    <w:rsid w:val="00CA6F96"/>
    <w:rsid w:val="00CA7190"/>
    <w:rsid w:val="00CB0F0F"/>
    <w:rsid w:val="00CB3B01"/>
    <w:rsid w:val="00CB463C"/>
    <w:rsid w:val="00CB5C4A"/>
    <w:rsid w:val="00CC14FA"/>
    <w:rsid w:val="00CC1988"/>
    <w:rsid w:val="00CC1D3B"/>
    <w:rsid w:val="00CC3461"/>
    <w:rsid w:val="00CC42B7"/>
    <w:rsid w:val="00CC616C"/>
    <w:rsid w:val="00CC7648"/>
    <w:rsid w:val="00CD0AF4"/>
    <w:rsid w:val="00CD0E68"/>
    <w:rsid w:val="00CD2B5E"/>
    <w:rsid w:val="00CD47FF"/>
    <w:rsid w:val="00CD66BE"/>
    <w:rsid w:val="00CD7C16"/>
    <w:rsid w:val="00CE29EA"/>
    <w:rsid w:val="00CE3169"/>
    <w:rsid w:val="00CE6C93"/>
    <w:rsid w:val="00CF1F82"/>
    <w:rsid w:val="00CF3254"/>
    <w:rsid w:val="00D01D87"/>
    <w:rsid w:val="00D05F3B"/>
    <w:rsid w:val="00D13AE1"/>
    <w:rsid w:val="00D14EDD"/>
    <w:rsid w:val="00D14F71"/>
    <w:rsid w:val="00D200F6"/>
    <w:rsid w:val="00D2192F"/>
    <w:rsid w:val="00D22745"/>
    <w:rsid w:val="00D2377C"/>
    <w:rsid w:val="00D238FD"/>
    <w:rsid w:val="00D24045"/>
    <w:rsid w:val="00D253ED"/>
    <w:rsid w:val="00D3074B"/>
    <w:rsid w:val="00D30AB7"/>
    <w:rsid w:val="00D33291"/>
    <w:rsid w:val="00D3483B"/>
    <w:rsid w:val="00D34D49"/>
    <w:rsid w:val="00D35D04"/>
    <w:rsid w:val="00D35E73"/>
    <w:rsid w:val="00D3767A"/>
    <w:rsid w:val="00D376D7"/>
    <w:rsid w:val="00D37E66"/>
    <w:rsid w:val="00D41761"/>
    <w:rsid w:val="00D42EE1"/>
    <w:rsid w:val="00D436CA"/>
    <w:rsid w:val="00D43C51"/>
    <w:rsid w:val="00D505D4"/>
    <w:rsid w:val="00D50D0C"/>
    <w:rsid w:val="00D512D2"/>
    <w:rsid w:val="00D52738"/>
    <w:rsid w:val="00D56207"/>
    <w:rsid w:val="00D570E8"/>
    <w:rsid w:val="00D619AD"/>
    <w:rsid w:val="00D625E9"/>
    <w:rsid w:val="00D6472D"/>
    <w:rsid w:val="00D70A3D"/>
    <w:rsid w:val="00D72457"/>
    <w:rsid w:val="00D727E7"/>
    <w:rsid w:val="00D81F17"/>
    <w:rsid w:val="00D821DB"/>
    <w:rsid w:val="00D8227E"/>
    <w:rsid w:val="00D8276E"/>
    <w:rsid w:val="00D8470D"/>
    <w:rsid w:val="00D86D57"/>
    <w:rsid w:val="00D87801"/>
    <w:rsid w:val="00D87E3B"/>
    <w:rsid w:val="00D90DD5"/>
    <w:rsid w:val="00D931A9"/>
    <w:rsid w:val="00D95D0D"/>
    <w:rsid w:val="00D9749E"/>
    <w:rsid w:val="00DA0553"/>
    <w:rsid w:val="00DA26DA"/>
    <w:rsid w:val="00DA30F2"/>
    <w:rsid w:val="00DA32DD"/>
    <w:rsid w:val="00DA725C"/>
    <w:rsid w:val="00DA7C14"/>
    <w:rsid w:val="00DB2468"/>
    <w:rsid w:val="00DB6EAE"/>
    <w:rsid w:val="00DB7397"/>
    <w:rsid w:val="00DC10C6"/>
    <w:rsid w:val="00DC32CA"/>
    <w:rsid w:val="00DC6774"/>
    <w:rsid w:val="00DD459C"/>
    <w:rsid w:val="00DD47E9"/>
    <w:rsid w:val="00DD6B70"/>
    <w:rsid w:val="00DD73F5"/>
    <w:rsid w:val="00DE0725"/>
    <w:rsid w:val="00DE1673"/>
    <w:rsid w:val="00DE2E5C"/>
    <w:rsid w:val="00DE6719"/>
    <w:rsid w:val="00DF02DC"/>
    <w:rsid w:val="00DF13FA"/>
    <w:rsid w:val="00DF26CA"/>
    <w:rsid w:val="00DF3379"/>
    <w:rsid w:val="00DF3D4E"/>
    <w:rsid w:val="00DF3E9E"/>
    <w:rsid w:val="00DF4C39"/>
    <w:rsid w:val="00DF6D95"/>
    <w:rsid w:val="00DF7FD8"/>
    <w:rsid w:val="00E039D8"/>
    <w:rsid w:val="00E04356"/>
    <w:rsid w:val="00E05769"/>
    <w:rsid w:val="00E127AC"/>
    <w:rsid w:val="00E14E87"/>
    <w:rsid w:val="00E16A74"/>
    <w:rsid w:val="00E17CAC"/>
    <w:rsid w:val="00E17F85"/>
    <w:rsid w:val="00E22DA9"/>
    <w:rsid w:val="00E25B44"/>
    <w:rsid w:val="00E30FE5"/>
    <w:rsid w:val="00E31F55"/>
    <w:rsid w:val="00E324CD"/>
    <w:rsid w:val="00E33272"/>
    <w:rsid w:val="00E34355"/>
    <w:rsid w:val="00E34E27"/>
    <w:rsid w:val="00E44112"/>
    <w:rsid w:val="00E45895"/>
    <w:rsid w:val="00E52729"/>
    <w:rsid w:val="00E533F6"/>
    <w:rsid w:val="00E550B0"/>
    <w:rsid w:val="00E56559"/>
    <w:rsid w:val="00E57256"/>
    <w:rsid w:val="00E61AA8"/>
    <w:rsid w:val="00E628B9"/>
    <w:rsid w:val="00E63371"/>
    <w:rsid w:val="00E63E21"/>
    <w:rsid w:val="00E65DE1"/>
    <w:rsid w:val="00E67AF2"/>
    <w:rsid w:val="00E72840"/>
    <w:rsid w:val="00E736ED"/>
    <w:rsid w:val="00E75CF3"/>
    <w:rsid w:val="00E76366"/>
    <w:rsid w:val="00E812C0"/>
    <w:rsid w:val="00E85ACE"/>
    <w:rsid w:val="00E872C3"/>
    <w:rsid w:val="00E9006B"/>
    <w:rsid w:val="00E902B3"/>
    <w:rsid w:val="00E908C9"/>
    <w:rsid w:val="00E90E3A"/>
    <w:rsid w:val="00E91051"/>
    <w:rsid w:val="00E92853"/>
    <w:rsid w:val="00E96037"/>
    <w:rsid w:val="00EA39C3"/>
    <w:rsid w:val="00EA3E43"/>
    <w:rsid w:val="00EA549A"/>
    <w:rsid w:val="00EA7A2C"/>
    <w:rsid w:val="00EB2B0B"/>
    <w:rsid w:val="00EB3F79"/>
    <w:rsid w:val="00EB447E"/>
    <w:rsid w:val="00EB4C25"/>
    <w:rsid w:val="00EB5B08"/>
    <w:rsid w:val="00EC0B9F"/>
    <w:rsid w:val="00EC492E"/>
    <w:rsid w:val="00EC4B59"/>
    <w:rsid w:val="00EC5A4E"/>
    <w:rsid w:val="00EC6D87"/>
    <w:rsid w:val="00EC6FD2"/>
    <w:rsid w:val="00EC7126"/>
    <w:rsid w:val="00ED0289"/>
    <w:rsid w:val="00ED16E7"/>
    <w:rsid w:val="00ED19B4"/>
    <w:rsid w:val="00ED2E46"/>
    <w:rsid w:val="00ED308D"/>
    <w:rsid w:val="00ED7A78"/>
    <w:rsid w:val="00ED7C96"/>
    <w:rsid w:val="00EE0D1D"/>
    <w:rsid w:val="00EE4A53"/>
    <w:rsid w:val="00EE5010"/>
    <w:rsid w:val="00EF0498"/>
    <w:rsid w:val="00EF20DA"/>
    <w:rsid w:val="00EF2232"/>
    <w:rsid w:val="00EF79F8"/>
    <w:rsid w:val="00F007A5"/>
    <w:rsid w:val="00F02134"/>
    <w:rsid w:val="00F038FC"/>
    <w:rsid w:val="00F047D0"/>
    <w:rsid w:val="00F05006"/>
    <w:rsid w:val="00F11E25"/>
    <w:rsid w:val="00F125F3"/>
    <w:rsid w:val="00F12F66"/>
    <w:rsid w:val="00F1477D"/>
    <w:rsid w:val="00F14DFB"/>
    <w:rsid w:val="00F1643C"/>
    <w:rsid w:val="00F1770C"/>
    <w:rsid w:val="00F20F7E"/>
    <w:rsid w:val="00F217EF"/>
    <w:rsid w:val="00F24EA1"/>
    <w:rsid w:val="00F2501F"/>
    <w:rsid w:val="00F26BC9"/>
    <w:rsid w:val="00F27204"/>
    <w:rsid w:val="00F3170D"/>
    <w:rsid w:val="00F33088"/>
    <w:rsid w:val="00F33452"/>
    <w:rsid w:val="00F350F1"/>
    <w:rsid w:val="00F3543E"/>
    <w:rsid w:val="00F36D57"/>
    <w:rsid w:val="00F37349"/>
    <w:rsid w:val="00F4216C"/>
    <w:rsid w:val="00F43F9A"/>
    <w:rsid w:val="00F44146"/>
    <w:rsid w:val="00F50B59"/>
    <w:rsid w:val="00F522D1"/>
    <w:rsid w:val="00F540D8"/>
    <w:rsid w:val="00F544DD"/>
    <w:rsid w:val="00F54D5B"/>
    <w:rsid w:val="00F55D17"/>
    <w:rsid w:val="00F56344"/>
    <w:rsid w:val="00F57508"/>
    <w:rsid w:val="00F60F35"/>
    <w:rsid w:val="00F618CD"/>
    <w:rsid w:val="00F62036"/>
    <w:rsid w:val="00F62F63"/>
    <w:rsid w:val="00F662D0"/>
    <w:rsid w:val="00F675EA"/>
    <w:rsid w:val="00F70EF8"/>
    <w:rsid w:val="00F72F85"/>
    <w:rsid w:val="00F73FDB"/>
    <w:rsid w:val="00F757F5"/>
    <w:rsid w:val="00F76BA3"/>
    <w:rsid w:val="00F81054"/>
    <w:rsid w:val="00F82312"/>
    <w:rsid w:val="00F84438"/>
    <w:rsid w:val="00F848C3"/>
    <w:rsid w:val="00F858DF"/>
    <w:rsid w:val="00F874B6"/>
    <w:rsid w:val="00F92495"/>
    <w:rsid w:val="00F9399A"/>
    <w:rsid w:val="00F94C99"/>
    <w:rsid w:val="00F94CEA"/>
    <w:rsid w:val="00F9551A"/>
    <w:rsid w:val="00F96748"/>
    <w:rsid w:val="00F97DC4"/>
    <w:rsid w:val="00FA13B7"/>
    <w:rsid w:val="00FA1F87"/>
    <w:rsid w:val="00FA347F"/>
    <w:rsid w:val="00FA3FA8"/>
    <w:rsid w:val="00FA450B"/>
    <w:rsid w:val="00FA5DC4"/>
    <w:rsid w:val="00FB0000"/>
    <w:rsid w:val="00FB04AE"/>
    <w:rsid w:val="00FB2D15"/>
    <w:rsid w:val="00FB3D48"/>
    <w:rsid w:val="00FB566F"/>
    <w:rsid w:val="00FB6011"/>
    <w:rsid w:val="00FB66C0"/>
    <w:rsid w:val="00FB7F44"/>
    <w:rsid w:val="00FC0B48"/>
    <w:rsid w:val="00FC0F86"/>
    <w:rsid w:val="00FC107C"/>
    <w:rsid w:val="00FC5673"/>
    <w:rsid w:val="00FC6239"/>
    <w:rsid w:val="00FC7E04"/>
    <w:rsid w:val="00FD0B54"/>
    <w:rsid w:val="00FD399E"/>
    <w:rsid w:val="00FD46CB"/>
    <w:rsid w:val="00FE170A"/>
    <w:rsid w:val="00FE1DBE"/>
    <w:rsid w:val="00FE31CD"/>
    <w:rsid w:val="00FE45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761DF8F"/>
  <w15:docId w15:val="{1DF6B60A-BD10-4C39-98A8-A03C20A0D7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en-GB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01983"/>
    <w:rPr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E4411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832F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180F6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D41F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84C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4C57"/>
    <w:rPr>
      <w:rFonts w:ascii="Tahoma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4C57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4C57"/>
    <w:rPr>
      <w:lang w:val="en-GB"/>
    </w:rPr>
  </w:style>
  <w:style w:type="paragraph" w:styleId="BodyTextIndent">
    <w:name w:val="Body Text Indent"/>
    <w:basedOn w:val="Normal"/>
    <w:link w:val="BodyTextIndentChar"/>
    <w:uiPriority w:val="99"/>
    <w:rsid w:val="00502615"/>
    <w:pPr>
      <w:suppressAutoHyphens/>
      <w:spacing w:after="0" w:line="360" w:lineRule="auto"/>
      <w:ind w:left="567"/>
    </w:pPr>
    <w:rPr>
      <w:rFonts w:ascii="Arial" w:eastAsia="Times New Roman" w:hAnsi="Arial" w:cs="Arial"/>
      <w:i/>
      <w:iCs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502615"/>
    <w:rPr>
      <w:rFonts w:ascii="Arial" w:eastAsia="Times New Roman" w:hAnsi="Arial" w:cs="Arial"/>
      <w:i/>
      <w:iCs/>
      <w:sz w:val="20"/>
      <w:szCs w:val="20"/>
      <w:lang w:val="en-GB" w:eastAsia="en-GB"/>
    </w:rPr>
  </w:style>
  <w:style w:type="character" w:styleId="CommentReference">
    <w:name w:val="annotation reference"/>
    <w:basedOn w:val="DefaultParagraphFont"/>
    <w:uiPriority w:val="99"/>
    <w:unhideWhenUsed/>
    <w:rsid w:val="00DB246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B246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B2468"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B246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B2468"/>
    <w:rPr>
      <w:b/>
      <w:bCs/>
      <w:sz w:val="20"/>
      <w:szCs w:val="20"/>
      <w:lang w:val="en-GB"/>
    </w:rPr>
  </w:style>
  <w:style w:type="paragraph" w:styleId="BodyText">
    <w:name w:val="Body Text"/>
    <w:basedOn w:val="Normal"/>
    <w:link w:val="BodyTextChar"/>
    <w:uiPriority w:val="99"/>
    <w:semiHidden/>
    <w:unhideWhenUsed/>
    <w:rsid w:val="0008359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083596"/>
    <w:rPr>
      <w:lang w:val="en-GB"/>
    </w:rPr>
  </w:style>
  <w:style w:type="paragraph" w:styleId="ListParagraph">
    <w:name w:val="List Paragraph"/>
    <w:basedOn w:val="Normal"/>
    <w:uiPriority w:val="34"/>
    <w:qFormat/>
    <w:rsid w:val="0008359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180F66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180F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180F66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180F66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832F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styleId="Hyperlink">
    <w:name w:val="Hyperlink"/>
    <w:basedOn w:val="DefaultParagraphFont"/>
    <w:uiPriority w:val="99"/>
    <w:unhideWhenUsed/>
    <w:rsid w:val="00C0054B"/>
    <w:rPr>
      <w:color w:val="0000FF" w:themeColor="hyperlink"/>
      <w:u w:val="single"/>
    </w:rPr>
  </w:style>
  <w:style w:type="paragraph" w:customStyle="1" w:styleId="bodytext0">
    <w:name w:val="bodytext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rontpage">
    <w:name w:val="frontpage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ittitle">
    <w:name w:val="bittitle"/>
    <w:basedOn w:val="DefaultParagraphFont"/>
    <w:rsid w:val="00E17CAC"/>
  </w:style>
  <w:style w:type="character" w:styleId="FollowedHyperlink">
    <w:name w:val="FollowedHyperlink"/>
    <w:basedOn w:val="DefaultParagraphFont"/>
    <w:uiPriority w:val="99"/>
    <w:semiHidden/>
    <w:unhideWhenUsed/>
    <w:rsid w:val="00C30003"/>
    <w:rPr>
      <w:color w:val="800080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F27BE"/>
    <w:rPr>
      <w:color w:val="605E5C"/>
      <w:shd w:val="clear" w:color="auto" w:fill="E1DFDD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D41F8"/>
    <w:rPr>
      <w:rFonts w:asciiTheme="majorHAnsi" w:eastAsiaTheme="majorEastAsia" w:hAnsiTheme="majorHAnsi" w:cstheme="majorBidi"/>
      <w:i/>
      <w:iCs/>
      <w:color w:val="365F91" w:themeColor="accent1" w:themeShade="BF"/>
      <w:lang w:val="en-US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395377"/>
    <w:rPr>
      <w:color w:val="605E5C"/>
      <w:shd w:val="clear" w:color="auto" w:fill="E1DFDD"/>
    </w:rPr>
  </w:style>
  <w:style w:type="character" w:customStyle="1" w:styleId="ui-provider">
    <w:name w:val="ui-provider"/>
    <w:basedOn w:val="DefaultParagraphFont"/>
    <w:rsid w:val="00CA7190"/>
  </w:style>
  <w:style w:type="character" w:customStyle="1" w:styleId="Heading1Char">
    <w:name w:val="Heading 1 Char"/>
    <w:basedOn w:val="DefaultParagraphFont"/>
    <w:link w:val="Heading1"/>
    <w:uiPriority w:val="9"/>
    <w:rsid w:val="00E4411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/>
    </w:rPr>
  </w:style>
  <w:style w:type="character" w:styleId="SubtleEmphasis">
    <w:name w:val="Subtle Emphasis"/>
    <w:basedOn w:val="DefaultParagraphFont"/>
    <w:uiPriority w:val="19"/>
    <w:qFormat/>
    <w:rsid w:val="0072737D"/>
    <w:rPr>
      <w:i/>
      <w:iCs/>
      <w:color w:val="404040" w:themeColor="text1" w:themeTint="BF"/>
    </w:rPr>
  </w:style>
  <w:style w:type="paragraph" w:styleId="NoSpacing">
    <w:name w:val="No Spacing"/>
    <w:uiPriority w:val="1"/>
    <w:qFormat/>
    <w:rsid w:val="00651DCD"/>
    <w:pPr>
      <w:spacing w:after="0" w:line="240" w:lineRule="auto"/>
    </w:pPr>
    <w:rPr>
      <w:lang w:val="en-US"/>
    </w:rPr>
  </w:style>
  <w:style w:type="character" w:customStyle="1" w:styleId="UnresolvedMention3">
    <w:name w:val="Unresolved Mention3"/>
    <w:basedOn w:val="DefaultParagraphFont"/>
    <w:uiPriority w:val="99"/>
    <w:semiHidden/>
    <w:unhideWhenUsed/>
    <w:rsid w:val="00605ED9"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36133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532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4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72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6847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6579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975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44807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10306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88936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726366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4106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3870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83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7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4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461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35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16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2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84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89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07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22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7224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5012936">
              <w:marLeft w:val="0"/>
              <w:marRight w:val="0"/>
              <w:marTop w:val="16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0846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200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67170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58537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1982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185998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802631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179083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110317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56437399">
                                              <w:marLeft w:val="3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62117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16477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99869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02777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780533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30158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22103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187624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52058652">
                                              <w:marLeft w:val="3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9698201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81718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31651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8205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363161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989478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616987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700596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37007170">
                                              <w:marLeft w:val="3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995984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78618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241675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57528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095281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06205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213910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08748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13029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11032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44014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373970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6260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457276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9633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45627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01208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443113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70072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001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096097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981419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09778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98247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81404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77835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5018206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88770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5979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415521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44890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52572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14567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0187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45228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54839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64386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5585767">
                                  <w:marLeft w:val="-60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109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72246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5821568">
                      <w:marLeft w:val="-600"/>
                      <w:marRight w:val="0"/>
                      <w:marTop w:val="0"/>
                      <w:marBottom w:val="7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0628897">
                          <w:marLeft w:val="0"/>
                          <w:marRight w:val="0"/>
                          <w:marTop w:val="6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9323006">
                          <w:marLeft w:val="0"/>
                          <w:marRight w:val="0"/>
                          <w:marTop w:val="6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1071651">
                          <w:marLeft w:val="0"/>
                          <w:marRight w:val="0"/>
                          <w:marTop w:val="6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8557713">
                          <w:marLeft w:val="0"/>
                          <w:marRight w:val="0"/>
                          <w:marTop w:val="600"/>
                          <w:marBottom w:val="0"/>
                          <w:divBdr>
                            <w:top w:val="none" w:sz="0" w:space="0" w:color="auto"/>
                            <w:left w:val="single" w:sz="12" w:space="30" w:color="FFFFFF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85322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54956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784825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97353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23112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0243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71325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33504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78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7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2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70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66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54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42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28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0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0874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1017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966333">
              <w:marLeft w:val="0"/>
              <w:marRight w:val="0"/>
              <w:marTop w:val="16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5777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7711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93186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46466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38911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796718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342961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75608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28371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87661941">
                                              <w:marLeft w:val="3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814413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86501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55312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681113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927017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799247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0414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070804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9106629">
                                              <w:marLeft w:val="3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95728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7894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31122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67836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409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755183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995227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684524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99373481">
                                              <w:marLeft w:val="3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7117573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88915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428221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37177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49741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0669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77073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6194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62427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31316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89144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81919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48011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91320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0639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03997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71185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6325667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79039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78301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2893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594116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97570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65867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03047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8450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583475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76080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62587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4504398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18160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62042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21601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1366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65901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065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73905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92425346">
                                  <w:marLeft w:val="-60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751901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6806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3064147">
                      <w:marLeft w:val="-600"/>
                      <w:marRight w:val="0"/>
                      <w:marTop w:val="0"/>
                      <w:marBottom w:val="7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1080039">
                          <w:marLeft w:val="0"/>
                          <w:marRight w:val="0"/>
                          <w:marTop w:val="6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5284250">
                          <w:marLeft w:val="0"/>
                          <w:marRight w:val="0"/>
                          <w:marTop w:val="6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7677679">
                          <w:marLeft w:val="0"/>
                          <w:marRight w:val="0"/>
                          <w:marTop w:val="6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5810222">
                          <w:marLeft w:val="0"/>
                          <w:marRight w:val="0"/>
                          <w:marTop w:val="600"/>
                          <w:marBottom w:val="0"/>
                          <w:divBdr>
                            <w:top w:val="none" w:sz="0" w:space="0" w:color="auto"/>
                            <w:left w:val="single" w:sz="12" w:space="30" w:color="FFFFFF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5506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41694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253299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612575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3642087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13690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53913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5117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060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69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55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236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8774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079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2905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82324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60789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07330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84104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468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6816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6708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0035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89538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62970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11889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74024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301285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5430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8575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1657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5962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1286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10398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53242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11050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62103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4133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916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48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8605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8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0909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8305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85631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2735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333911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552963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9215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0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0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83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57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62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68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06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2549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685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6616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8211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24440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88429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939760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042136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1241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58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0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0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82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0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98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82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0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07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8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7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.kraiburg-tpe.cn/zh-hans/TPE%E4%B8%BA%E6%99%BA%E8%83%BD%E6%89%8B%E8%A1%A8%E8%A1%A8%E5%B8%A6%E5%A2%9E%E5%8A%A0%E5%A4%9A%E5%8A%9F%E8%83%BD%E6%80%A7%E5%92%8C%E6%97%B6%E5%B0%9A%E6%84%9F" TargetMode="External"/><Relationship Id="rId18" Type="http://schemas.openxmlformats.org/officeDocument/2006/relationships/image" Target="media/image2.png"/><Relationship Id="rId26" Type="http://schemas.openxmlformats.org/officeDocument/2006/relationships/image" Target="media/image5.png"/><Relationship Id="rId21" Type="http://schemas.openxmlformats.org/officeDocument/2006/relationships/image" Target="media/image3.png"/><Relationship Id="rId34" Type="http://schemas.openxmlformats.org/officeDocument/2006/relationships/header" Target="header1.xml"/><Relationship Id="rId7" Type="http://schemas.openxmlformats.org/officeDocument/2006/relationships/settings" Target="settings.xml"/><Relationship Id="rId12" Type="http://schemas.openxmlformats.org/officeDocument/2006/relationships/hyperlink" Target="https://www.kraiburg-tpe.cn/zh-hans/%E5%88%9B%E6%96%B0%E7%9A%84%E5%8F%AF%E6%8C%81%E7%BB%AD%E8%A7%A3%E5%86%B3%E6%96%B9%E6%A1%88%E6%94%B9%E5%8F%98%E7%94%B5%E5%AD%90%E6%B6%88%E8%B4%B9%E5%93%81%E9%A2%86%E5%9F%9F" TargetMode="External"/><Relationship Id="rId17" Type="http://schemas.openxmlformats.org/officeDocument/2006/relationships/hyperlink" Target="https://bit.ly/34qxBOV" TargetMode="External"/><Relationship Id="rId25" Type="http://schemas.openxmlformats.org/officeDocument/2006/relationships/hyperlink" Target="https://blog.naver.com/kraiburgtpe_2015" TargetMode="External"/><Relationship Id="rId33" Type="http://schemas.openxmlformats.org/officeDocument/2006/relationships/image" Target="media/image9.png"/><Relationship Id="rId38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image" Target="media/image1.jpeg"/><Relationship Id="rId20" Type="http://schemas.openxmlformats.org/officeDocument/2006/relationships/hyperlink" Target="https://www.kraiburg-tpe.com/de/news" TargetMode="External"/><Relationship Id="rId29" Type="http://schemas.openxmlformats.org/officeDocument/2006/relationships/hyperlink" Target="https://www.youtube.com/channel/UCG71Bdw9bBMMwKr13-qFaPQ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kraiburg-tpe.cn/zh-hans/%E5%87%AF%E6%9F%8F%E8%83%B6%E5%AE%9D-%E5%9C%A8%E8%99%9A%E6%8B%9F%E5%AE%9E%E5%A2%83%E8%AE%BE%E5%A4%87%E7%9A%84%E5%88%9B%E6%96%B0%E5%AF%86%E5%B0%81%E6%80%A7%E8%83%BD" TargetMode="External"/><Relationship Id="rId24" Type="http://schemas.openxmlformats.org/officeDocument/2006/relationships/image" Target="media/image4.png"/><Relationship Id="rId32" Type="http://schemas.openxmlformats.org/officeDocument/2006/relationships/image" Target="media/image8.png"/><Relationship Id="rId37" Type="http://schemas.openxmlformats.org/officeDocument/2006/relationships/fontTable" Target="fontTable.xml"/><Relationship Id="rId5" Type="http://schemas.openxmlformats.org/officeDocument/2006/relationships/numbering" Target="numbering.xml"/><Relationship Id="rId15" Type="http://schemas.openxmlformats.org/officeDocument/2006/relationships/hyperlink" Target="https://www.kraiburg-tpe.cn/zh-hans/%E5%8F%AF%E6%8C%81%E7%BB%AD%E6%80%A7%E5%8F%91%E5%B1%95" TargetMode="External"/><Relationship Id="rId23" Type="http://schemas.openxmlformats.org/officeDocument/2006/relationships/hyperlink" Target="https://www.kraiburg-tpe.com/en/wechat" TargetMode="External"/><Relationship Id="rId28" Type="http://schemas.openxmlformats.org/officeDocument/2006/relationships/image" Target="media/image6.png"/><Relationship Id="rId36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hyperlink" Target="https://www.kraiburg-tpe.com/zh-hans/node/613" TargetMode="External"/><Relationship Id="rId31" Type="http://schemas.openxmlformats.org/officeDocument/2006/relationships/hyperlink" Target="https://i.youku.com/i/UMTYxNTExNTgzNg==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kraiburg-tpe.cn/zh-hans/anquanxingbeishouguanzhudezhuti" TargetMode="External"/><Relationship Id="rId22" Type="http://schemas.openxmlformats.org/officeDocument/2006/relationships/hyperlink" Target="https://www.kraiburg-tpe.cn/zh-hans/%E5%87%AF%E6%9F%8F%E8%83%B6%E5%AE%9DTPE%E6%96%B0%E9%97%BB" TargetMode="External"/><Relationship Id="rId27" Type="http://schemas.openxmlformats.org/officeDocument/2006/relationships/hyperlink" Target="https://www.linkedin.com/company/kraiburg-tpe/?originalSubdomain=de" TargetMode="External"/><Relationship Id="rId30" Type="http://schemas.openxmlformats.org/officeDocument/2006/relationships/image" Target="media/image7.png"/><Relationship Id="rId35" Type="http://schemas.openxmlformats.org/officeDocument/2006/relationships/header" Target="header2.xml"/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marlen.sittner@kraiburg-tpe.com" TargetMode="External"/><Relationship Id="rId2" Type="http://schemas.openxmlformats.org/officeDocument/2006/relationships/hyperlink" Target="mailto:bridget.ngang@kraiburg-tpe.com" TargetMode="External"/><Relationship Id="rId1" Type="http://schemas.openxmlformats.org/officeDocument/2006/relationships/hyperlink" Target="mailto:marlen.sittner@kraiburg-tpe.com" TargetMode="External"/><Relationship Id="rId4" Type="http://schemas.openxmlformats.org/officeDocument/2006/relationships/hyperlink" Target="mailto:bridget.ngang@kraiburg-tpe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5DF1783150C5743BC949855C7C2C643" ma:contentTypeVersion="13" ma:contentTypeDescription="Ein neues Dokument erstellen." ma:contentTypeScope="" ma:versionID="1643e3de73986abe0f06faddfe2ae717">
  <xsd:schema xmlns:xsd="http://www.w3.org/2001/XMLSchema" xmlns:xs="http://www.w3.org/2001/XMLSchema" xmlns:p="http://schemas.microsoft.com/office/2006/metadata/properties" xmlns:ns3="b0aac98f-77e3-488e-b1d0-e526279ba76f" xmlns:ns4="8d3818be-6f21-4c29-ab13-78e30dc982d3" targetNamespace="http://schemas.microsoft.com/office/2006/metadata/properties" ma:root="true" ma:fieldsID="b6e397b73c0691b9c799b11ab6a62dd9" ns3:_="" ns4:_="">
    <xsd:import namespace="b0aac98f-77e3-488e-b1d0-e526279ba76f"/>
    <xsd:import namespace="8d3818be-6f21-4c29-ab13-78e30dc982d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aac98f-77e3-488e-b1d0-e526279ba7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3818be-6f21-4c29-ab13-78e30dc982d3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6" nillable="true" ma:displayName="Freigabehinweis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F56803-B77B-4188-8906-285E77A60E1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aac98f-77e3-488e-b1d0-e526279ba76f"/>
    <ds:schemaRef ds:uri="8d3818be-6f21-4c29-ab13-78e30dc982d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CF1BF41-1A33-4848-9ADB-FDD43BEA74AD}">
  <ds:schemaRefs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schemas.microsoft.com/office/infopath/2007/PartnerControls"/>
    <ds:schemaRef ds:uri="http://schemas.openxmlformats.org/package/2006/metadata/core-properties"/>
    <ds:schemaRef ds:uri="http://purl.org/dc/dcmitype/"/>
    <ds:schemaRef ds:uri="8d3818be-6f21-4c29-ab13-78e30dc982d3"/>
    <ds:schemaRef ds:uri="b0aac98f-77e3-488e-b1d0-e526279ba76f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ADFF6419-179D-41B8-9783-21E22AF2E1A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75C8954-8BBB-4E2B-8A23-FAD9146F637D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1970cf3f-a7d4-4675-a968-0bccfbc1b7e9}" enabled="1" method="Standard" siteId="{2da5488d-94a7-41dc-8b3f-d3e743d220ed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4</Pages>
  <Words>521</Words>
  <Characters>2975</Characters>
  <Application>Microsoft Office Word</Application>
  <DocSecurity>0</DocSecurity>
  <Lines>24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 enTITLED</dc:creator>
  <cp:lastModifiedBy>Goh Pei Yin</cp:lastModifiedBy>
  <cp:revision>25</cp:revision>
  <cp:lastPrinted>2025-10-06T00:45:00Z</cp:lastPrinted>
  <dcterms:created xsi:type="dcterms:W3CDTF">2025-07-30T06:28:00Z</dcterms:created>
  <dcterms:modified xsi:type="dcterms:W3CDTF">2025-10-06T00:45:00Z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0x01010075DF1783150C5743BC949855C7C2C643</vt:lpwstr>
  </property>
</Properties>
</file>